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44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5940"/>
      </w:tblGrid>
      <w:tr w:rsidR="00AC3F61" w:rsidRPr="007F1C35" w:rsidTr="00AC3F61">
        <w:tc>
          <w:tcPr>
            <w:tcW w:w="4068" w:type="dxa"/>
          </w:tcPr>
          <w:p w:rsidR="00AC3F61" w:rsidRPr="007F1C35" w:rsidRDefault="00AC3F61" w:rsidP="00AC3F61">
            <w:pPr>
              <w:spacing w:line="305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1C35">
              <w:rPr>
                <w:rFonts w:ascii="Times New Roman" w:hAnsi="Times New Roman" w:cs="Times New Roman"/>
                <w:sz w:val="26"/>
                <w:szCs w:val="28"/>
              </w:rPr>
              <w:t>UBND QUẬN NAM TỪ LIÊM</w:t>
            </w:r>
          </w:p>
          <w:p w:rsidR="00AC3F61" w:rsidRPr="007F1C35" w:rsidRDefault="00F37A86" w:rsidP="00AC3F61">
            <w:pPr>
              <w:spacing w:line="30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A86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w:pict>
                <v:line id="Straight Connector 1" o:spid="_x0000_s1028" style="position:absolute;left:0;text-align:left;flip:y;z-index:251659264;visibility:visible" from="50.55pt,14.5pt" to="153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" strokecolor="black [3040]">
                  <o:lock v:ext="edit" shapetype="f"/>
                </v:line>
              </w:pict>
            </w:r>
            <w:r w:rsidR="00AC3F61" w:rsidRPr="007F1C35">
              <w:rPr>
                <w:rFonts w:ascii="Times New Roman" w:hAnsi="Times New Roman" w:cs="Times New Roman"/>
                <w:b/>
                <w:sz w:val="26"/>
                <w:szCs w:val="28"/>
              </w:rPr>
              <w:t>TRƯỜNG THCS NAM TỪ LIÊM</w:t>
            </w:r>
          </w:p>
        </w:tc>
        <w:tc>
          <w:tcPr>
            <w:tcW w:w="5940" w:type="dxa"/>
          </w:tcPr>
          <w:p w:rsidR="00AC3F61" w:rsidRPr="001739B3" w:rsidRDefault="00AC3F61" w:rsidP="00AC3F61">
            <w:pPr>
              <w:spacing w:line="305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9B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C3F61" w:rsidRPr="007F1C35" w:rsidRDefault="00F37A86" w:rsidP="00AC3F61">
            <w:pPr>
              <w:spacing w:line="305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A86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w:pict>
                <v:line id="Straight Connector 2" o:spid="_x0000_s1029" style="position:absolute;flip:y;z-index:251660288;visibility:visible" from="53.7pt,16.75pt" to="227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" strokecolor="black [3040]">
                  <o:lock v:ext="edit" shapetype="f"/>
                </v:line>
              </w:pict>
            </w:r>
            <w:r w:rsidR="00297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AC3F61" w:rsidRPr="007F1C35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r w:rsidR="00201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F61" w:rsidRPr="007F1C35">
              <w:rPr>
                <w:rFonts w:ascii="Times New Roman" w:hAnsi="Times New Roman" w:cs="Times New Roman"/>
                <w:b/>
                <w:sz w:val="28"/>
                <w:szCs w:val="28"/>
              </w:rPr>
              <w:t>lập – Tự do – Hạnhphúc</w:t>
            </w:r>
          </w:p>
        </w:tc>
      </w:tr>
      <w:tr w:rsidR="00AC3F61" w:rsidRPr="007F1C35" w:rsidTr="00AC3F61">
        <w:trPr>
          <w:trHeight w:val="612"/>
        </w:trPr>
        <w:tc>
          <w:tcPr>
            <w:tcW w:w="4068" w:type="dxa"/>
          </w:tcPr>
          <w:p w:rsidR="00E0398E" w:rsidRPr="00E0398E" w:rsidRDefault="00297F6A" w:rsidP="00AC3F61">
            <w:pPr>
              <w:spacing w:line="30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</w:t>
            </w:r>
          </w:p>
          <w:p w:rsidR="00AC3F61" w:rsidRDefault="00297F6A" w:rsidP="00AC3F61">
            <w:pPr>
              <w:spacing w:line="305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</w:t>
            </w:r>
            <w:r w:rsidR="00AC3F61" w:rsidRPr="007F1C35">
              <w:rPr>
                <w:rFonts w:ascii="Times New Roman" w:hAnsi="Times New Roman" w:cs="Times New Roman"/>
                <w:sz w:val="26"/>
                <w:szCs w:val="28"/>
              </w:rPr>
              <w:t>Số:</w:t>
            </w:r>
            <w:r w:rsidR="00201516">
              <w:rPr>
                <w:rFonts w:ascii="Times New Roman" w:hAnsi="Times New Roman" w:cs="Times New Roman"/>
                <w:sz w:val="26"/>
                <w:szCs w:val="28"/>
              </w:rPr>
              <w:t xml:space="preserve">    </w:t>
            </w:r>
            <w:r w:rsidR="00AC3F61" w:rsidRPr="007F1C35">
              <w:rPr>
                <w:rFonts w:ascii="Times New Roman" w:hAnsi="Times New Roman" w:cs="Times New Roman"/>
                <w:sz w:val="26"/>
                <w:szCs w:val="28"/>
              </w:rPr>
              <w:t xml:space="preserve"> / </w:t>
            </w:r>
            <w:r w:rsidR="00AC3F61">
              <w:rPr>
                <w:rFonts w:ascii="Times New Roman" w:hAnsi="Times New Roman" w:cs="Times New Roman"/>
                <w:sz w:val="26"/>
                <w:szCs w:val="28"/>
              </w:rPr>
              <w:t>KH</w:t>
            </w:r>
            <w:r w:rsidR="00AC3F61" w:rsidRPr="007F1C35">
              <w:rPr>
                <w:rFonts w:ascii="Times New Roman" w:hAnsi="Times New Roman" w:cs="Times New Roman"/>
                <w:sz w:val="26"/>
                <w:szCs w:val="28"/>
              </w:rPr>
              <w:t>-THCSNTL</w:t>
            </w:r>
          </w:p>
          <w:p w:rsidR="00AC3F61" w:rsidRPr="00D26C5D" w:rsidRDefault="00AC3F61" w:rsidP="00AC3F61">
            <w:pPr>
              <w:spacing w:line="30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0" w:type="dxa"/>
          </w:tcPr>
          <w:p w:rsidR="00AC3F61" w:rsidRPr="00E0398E" w:rsidRDefault="00AC3F61" w:rsidP="00AC3F61">
            <w:pPr>
              <w:spacing w:line="305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C3F61" w:rsidRPr="00E04412" w:rsidRDefault="00AC3F61" w:rsidP="00E04412">
            <w:pPr>
              <w:spacing w:line="305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4412">
              <w:rPr>
                <w:rFonts w:ascii="Times New Roman" w:hAnsi="Times New Roman" w:cs="Times New Roman"/>
                <w:i/>
                <w:sz w:val="26"/>
                <w:szCs w:val="26"/>
              </w:rPr>
              <w:t>Nam Từ</w:t>
            </w:r>
            <w:r w:rsidR="00E04412" w:rsidRPr="00E044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97F6A">
              <w:rPr>
                <w:rFonts w:ascii="Times New Roman" w:hAnsi="Times New Roman" w:cs="Times New Roman"/>
                <w:i/>
                <w:sz w:val="26"/>
                <w:szCs w:val="26"/>
              </w:rPr>
              <w:t>Liêm, ngày 9</w:t>
            </w:r>
            <w:r w:rsidRPr="00E044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</w:t>
            </w:r>
            <w:r w:rsidR="00297F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5</w:t>
            </w:r>
            <w:r w:rsidRPr="00E044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2019</w:t>
            </w:r>
          </w:p>
        </w:tc>
      </w:tr>
    </w:tbl>
    <w:p w:rsidR="001928E8" w:rsidRPr="007E7164" w:rsidRDefault="001928E8" w:rsidP="007E7164">
      <w:pPr>
        <w:spacing w:after="0" w:line="30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64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944F5D" w:rsidRPr="007E7164" w:rsidRDefault="001928E8" w:rsidP="00944F5D">
      <w:pPr>
        <w:tabs>
          <w:tab w:val="center" w:pos="4729"/>
          <w:tab w:val="right" w:pos="9459"/>
        </w:tabs>
        <w:spacing w:after="0" w:line="305" w:lineRule="auto"/>
        <w:rPr>
          <w:rFonts w:ascii="Times New Roman" w:hAnsi="Times New Roman" w:cs="Times New Roman"/>
          <w:b/>
          <w:sz w:val="28"/>
          <w:szCs w:val="28"/>
        </w:rPr>
      </w:pPr>
      <w:r w:rsidRPr="007E7164">
        <w:rPr>
          <w:rFonts w:ascii="Times New Roman" w:hAnsi="Times New Roman" w:cs="Times New Roman"/>
          <w:sz w:val="28"/>
          <w:szCs w:val="28"/>
        </w:rPr>
        <w:tab/>
      </w:r>
      <w:r w:rsidR="00944F5D" w:rsidRPr="007E7164">
        <w:rPr>
          <w:rFonts w:ascii="Times New Roman" w:hAnsi="Times New Roman" w:cs="Times New Roman"/>
          <w:b/>
          <w:sz w:val="28"/>
          <w:szCs w:val="28"/>
        </w:rPr>
        <w:t>Tuyển sinh lớp 6 năm học 2019-2020</w:t>
      </w:r>
    </w:p>
    <w:p w:rsidR="007E7164" w:rsidRPr="007E7164" w:rsidRDefault="007E7164" w:rsidP="00944F5D">
      <w:pPr>
        <w:tabs>
          <w:tab w:val="center" w:pos="4729"/>
          <w:tab w:val="right" w:pos="9459"/>
        </w:tabs>
        <w:spacing w:after="0" w:line="305" w:lineRule="auto"/>
        <w:rPr>
          <w:rFonts w:ascii="Times New Roman" w:hAnsi="Times New Roman" w:cs="Times New Roman"/>
          <w:b/>
          <w:sz w:val="10"/>
          <w:szCs w:val="10"/>
        </w:rPr>
      </w:pPr>
    </w:p>
    <w:p w:rsidR="001928E8" w:rsidRPr="007E7164" w:rsidRDefault="007E7164" w:rsidP="007E7164">
      <w:pPr>
        <w:tabs>
          <w:tab w:val="center" w:pos="4729"/>
          <w:tab w:val="right" w:pos="9459"/>
        </w:tabs>
        <w:spacing w:after="0" w:line="305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297F6A">
        <w:rPr>
          <w:rFonts w:ascii="Times New Roman" w:hAnsi="Times New Roman" w:cs="Times New Roman"/>
          <w:sz w:val="32"/>
          <w:szCs w:val="28"/>
        </w:rPr>
        <w:t xml:space="preserve">  </w:t>
      </w:r>
      <w:r w:rsidR="001928E8" w:rsidRPr="00601B78">
        <w:rPr>
          <w:rFonts w:ascii="Times New Roman" w:hAnsi="Times New Roman" w:cs="Times New Roman"/>
          <w:sz w:val="28"/>
          <w:szCs w:val="28"/>
        </w:rPr>
        <w:t>Căn cứ Điều lệ</w:t>
      </w:r>
      <w:r w:rsidR="00701013">
        <w:rPr>
          <w:rFonts w:ascii="Times New Roman" w:hAnsi="Times New Roman" w:cs="Times New Roman"/>
          <w:sz w:val="28"/>
          <w:szCs w:val="28"/>
        </w:rPr>
        <w:t xml:space="preserve"> </w:t>
      </w:r>
      <w:r w:rsidR="001928E8" w:rsidRPr="00601B78">
        <w:rPr>
          <w:rFonts w:ascii="Times New Roman" w:hAnsi="Times New Roman" w:cs="Times New Roman"/>
          <w:sz w:val="28"/>
          <w:szCs w:val="28"/>
        </w:rPr>
        <w:t>trường THCS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28E8" w:rsidRDefault="001928E8" w:rsidP="00297F6A">
      <w:pPr>
        <w:spacing w:after="0" w:line="30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</w:t>
      </w:r>
      <w:r w:rsidR="00327593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hông tư 11/2014/TT-BGDĐT ngày 18/4/2014 ban hành Quy chế tuyển sinh THCS và tuyển sinh THPT;</w:t>
      </w:r>
      <w:r w:rsidR="00327593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hông tư 05/2018/TT-BGDĐT ngày 28/2/2018 của Bộ GD &amp; ĐT sửa đổi, bổ sung một số điều củ</w:t>
      </w:r>
      <w:r w:rsidR="00327593">
        <w:rPr>
          <w:rFonts w:ascii="Times New Roman" w:hAnsi="Times New Roman" w:cs="Times New Roman"/>
          <w:sz w:val="28"/>
          <w:szCs w:val="28"/>
        </w:rPr>
        <w:t>a T</w:t>
      </w:r>
      <w:r>
        <w:rPr>
          <w:rFonts w:ascii="Times New Roman" w:hAnsi="Times New Roman" w:cs="Times New Roman"/>
          <w:sz w:val="28"/>
          <w:szCs w:val="28"/>
        </w:rPr>
        <w:t xml:space="preserve">hông tư 11/2014/TT-BGDĐT ngày 18/4/2014; </w:t>
      </w:r>
    </w:p>
    <w:p w:rsidR="001928E8" w:rsidRDefault="001928E8" w:rsidP="002963B0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Căn cứ hướng dẫn số </w:t>
      </w:r>
      <w:r w:rsidR="00186217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>/SGD</w:t>
      </w:r>
      <w:r w:rsidR="00186217">
        <w:rPr>
          <w:rFonts w:ascii="Times New Roman" w:hAnsi="Times New Roman" w:cs="Times New Roman"/>
          <w:sz w:val="28"/>
          <w:szCs w:val="28"/>
        </w:rPr>
        <w:t>ĐT-QLT, ngày 29</w:t>
      </w:r>
      <w:r>
        <w:rPr>
          <w:rFonts w:ascii="Times New Roman" w:hAnsi="Times New Roman" w:cs="Times New Roman"/>
          <w:sz w:val="28"/>
          <w:szCs w:val="28"/>
        </w:rPr>
        <w:t>/</w:t>
      </w:r>
      <w:r w:rsidR="001862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1862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của Sở GD&amp;ĐT Hà Nộ</w:t>
      </w:r>
      <w:r w:rsidR="00E0398E">
        <w:rPr>
          <w:rFonts w:ascii="Times New Roman" w:hAnsi="Times New Roman" w:cs="Times New Roman"/>
          <w:sz w:val="28"/>
          <w:szCs w:val="28"/>
        </w:rPr>
        <w:t>i v/v h</w:t>
      </w:r>
      <w:r>
        <w:rPr>
          <w:rFonts w:ascii="Times New Roman" w:hAnsi="Times New Roman" w:cs="Times New Roman"/>
          <w:sz w:val="28"/>
          <w:szCs w:val="28"/>
        </w:rPr>
        <w:t>ướng dẫn tuyển sinh vào các trường mầm non, lớp 1, lớp 6 năm học 201</w:t>
      </w:r>
      <w:r w:rsidR="001862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862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77A5" w:rsidRDefault="00E677A5" w:rsidP="002963B0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Căn cứ Kế hoạch 175/KH-UBND, ngày 13/5/2019 của UBND quận Nam Từ Liêm về Kế hoạch tuyển sinh vào các trường mầm non, lớp 1, lớp 6 năm học 2019-2020 trên địa bàn quận Nam Từ Liêm;</w:t>
      </w:r>
    </w:p>
    <w:p w:rsidR="001928E8" w:rsidRDefault="001928E8" w:rsidP="001928E8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Căn cứ </w:t>
      </w:r>
      <w:r w:rsidR="00327593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uyết định 4456/QĐ-UBND, ngày 4/9/2015 của UBND Thành phố Hà Nộ</w:t>
      </w:r>
      <w:r w:rsidR="002963B0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công nhận trường THCS Nam Từ Liêm đạ</w:t>
      </w:r>
      <w:r w:rsidR="00AA594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trường chất lượng cao;</w:t>
      </w:r>
    </w:p>
    <w:p w:rsidR="001928E8" w:rsidRDefault="001928E8" w:rsidP="001928E8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Trường THCS Nam Từ Liêm xây dựng kế hoạch tuyển sinh lớp 6 năm học 201</w:t>
      </w:r>
      <w:r w:rsidR="00186217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của trường như sau:</w:t>
      </w:r>
    </w:p>
    <w:p w:rsidR="001928E8" w:rsidRPr="0072144A" w:rsidRDefault="001928E8" w:rsidP="001928E8">
      <w:pPr>
        <w:spacing w:after="0" w:line="305" w:lineRule="auto"/>
        <w:rPr>
          <w:rFonts w:ascii="Times New Roman" w:hAnsi="Times New Roman" w:cs="Times New Roman"/>
          <w:b/>
          <w:sz w:val="24"/>
          <w:szCs w:val="24"/>
        </w:rPr>
      </w:pPr>
      <w:r w:rsidRPr="002D6705">
        <w:rPr>
          <w:rFonts w:ascii="Times New Roman" w:hAnsi="Times New Roman" w:cs="Times New Roman"/>
          <w:b/>
          <w:sz w:val="28"/>
          <w:szCs w:val="28"/>
        </w:rPr>
        <w:t>A.</w:t>
      </w:r>
      <w:r w:rsidR="00944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705">
        <w:rPr>
          <w:rFonts w:ascii="Times New Roman" w:hAnsi="Times New Roman" w:cs="Times New Roman"/>
          <w:b/>
          <w:sz w:val="28"/>
          <w:szCs w:val="28"/>
        </w:rPr>
        <w:t>MỤC ĐÍCH, YÊU CẦU</w:t>
      </w:r>
      <w:r w:rsidRPr="0072144A">
        <w:rPr>
          <w:rFonts w:ascii="Times New Roman" w:hAnsi="Times New Roman" w:cs="Times New Roman"/>
          <w:b/>
          <w:sz w:val="24"/>
          <w:szCs w:val="24"/>
        </w:rPr>
        <w:t>:</w:t>
      </w:r>
    </w:p>
    <w:p w:rsidR="001928E8" w:rsidRPr="00E53CE8" w:rsidRDefault="001928E8" w:rsidP="001928E8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CE8">
        <w:rPr>
          <w:rFonts w:ascii="Times New Roman" w:hAnsi="Times New Roman" w:cs="Times New Roman"/>
          <w:sz w:val="28"/>
          <w:szCs w:val="28"/>
        </w:rPr>
        <w:t>-</w:t>
      </w:r>
      <w:r w:rsidR="00EE4153">
        <w:rPr>
          <w:rFonts w:ascii="Times New Roman" w:hAnsi="Times New Roman" w:cs="Times New Roman"/>
          <w:sz w:val="28"/>
          <w:szCs w:val="28"/>
        </w:rPr>
        <w:t xml:space="preserve"> </w:t>
      </w:r>
      <w:r w:rsidRPr="00E53CE8">
        <w:rPr>
          <w:rFonts w:ascii="Times New Roman" w:hAnsi="Times New Roman" w:cs="Times New Roman"/>
          <w:sz w:val="28"/>
          <w:szCs w:val="28"/>
        </w:rPr>
        <w:t>Tuyển sinh đúng Quy chế, đảm bả</w:t>
      </w:r>
      <w:r w:rsidR="00E0398E">
        <w:rPr>
          <w:rFonts w:ascii="Times New Roman" w:hAnsi="Times New Roman" w:cs="Times New Roman"/>
          <w:sz w:val="28"/>
          <w:szCs w:val="28"/>
        </w:rPr>
        <w:t>o tính chính xác,</w:t>
      </w:r>
      <w:r w:rsidRPr="00E53CE8">
        <w:rPr>
          <w:rFonts w:ascii="Times New Roman" w:hAnsi="Times New Roman" w:cs="Times New Roman"/>
          <w:sz w:val="28"/>
          <w:szCs w:val="28"/>
        </w:rPr>
        <w:t xml:space="preserve"> công bằng, khách quan và thuận lợi đối với học sinh và cha mẹ học sinh.</w:t>
      </w:r>
    </w:p>
    <w:p w:rsidR="001928E8" w:rsidRPr="00E53CE8" w:rsidRDefault="001928E8" w:rsidP="001928E8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CE8">
        <w:rPr>
          <w:rFonts w:ascii="Times New Roman" w:hAnsi="Times New Roman" w:cs="Times New Roman"/>
          <w:sz w:val="28"/>
          <w:szCs w:val="28"/>
        </w:rPr>
        <w:t>- Thực hiện công khai kế hoạch tuyển sinh, đảm bảo năm rõ: tuyến tuyển sinh, chỉ tiêu tuyển sinh, thời gian tuyển sinh, phương thức tuyển sinh và trách nhiệm trong tuyển sinh.</w:t>
      </w:r>
    </w:p>
    <w:p w:rsidR="001928E8" w:rsidRPr="00E53CE8" w:rsidRDefault="001928E8" w:rsidP="001928E8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CE8">
        <w:rPr>
          <w:rFonts w:ascii="Times New Roman" w:hAnsi="Times New Roman" w:cs="Times New Roman"/>
          <w:sz w:val="28"/>
          <w:szCs w:val="28"/>
        </w:rPr>
        <w:t>- Căn cứ vào chỉ tiêu được giao và điều kiện cơ sở vật chất, đội ngũ giáo viên của nhà trường tuyển đủ số lượng học sinh.</w:t>
      </w:r>
    </w:p>
    <w:p w:rsidR="001928E8" w:rsidRPr="002D6705" w:rsidRDefault="001928E8" w:rsidP="001928E8">
      <w:pPr>
        <w:spacing w:after="0" w:line="305" w:lineRule="auto"/>
        <w:rPr>
          <w:rFonts w:ascii="Times New Roman" w:hAnsi="Times New Roman" w:cs="Times New Roman"/>
          <w:b/>
          <w:sz w:val="28"/>
          <w:szCs w:val="28"/>
        </w:rPr>
      </w:pPr>
      <w:r w:rsidRPr="002D6705">
        <w:rPr>
          <w:rFonts w:ascii="Times New Roman" w:hAnsi="Times New Roman" w:cs="Times New Roman"/>
          <w:b/>
          <w:sz w:val="28"/>
          <w:szCs w:val="28"/>
        </w:rPr>
        <w:t>B.</w:t>
      </w:r>
      <w:r w:rsidR="00944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705">
        <w:rPr>
          <w:rFonts w:ascii="Times New Roman" w:hAnsi="Times New Roman" w:cs="Times New Roman"/>
          <w:b/>
          <w:sz w:val="28"/>
          <w:szCs w:val="28"/>
        </w:rPr>
        <w:t>NỘI DUNG KẾ HOẠCH</w:t>
      </w:r>
    </w:p>
    <w:p w:rsidR="001928E8" w:rsidRPr="002D6705" w:rsidRDefault="001928E8" w:rsidP="001928E8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705">
        <w:rPr>
          <w:rFonts w:ascii="Times New Roman" w:hAnsi="Times New Roman" w:cs="Times New Roman"/>
          <w:b/>
          <w:sz w:val="24"/>
          <w:szCs w:val="24"/>
        </w:rPr>
        <w:t>I. CHỈ TIÊU TUYỂ</w:t>
      </w:r>
      <w:r>
        <w:rPr>
          <w:rFonts w:ascii="Times New Roman" w:hAnsi="Times New Roman" w:cs="Times New Roman"/>
          <w:b/>
          <w:sz w:val="24"/>
          <w:szCs w:val="24"/>
        </w:rPr>
        <w:t>N SINH</w:t>
      </w:r>
      <w:r w:rsidRPr="002D6705">
        <w:rPr>
          <w:rFonts w:ascii="Times New Roman" w:hAnsi="Times New Roman" w:cs="Times New Roman"/>
          <w:b/>
          <w:sz w:val="24"/>
          <w:szCs w:val="24"/>
        </w:rPr>
        <w:t>:</w:t>
      </w:r>
    </w:p>
    <w:p w:rsidR="001928E8" w:rsidRPr="005F1047" w:rsidRDefault="001928E8" w:rsidP="001928E8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F1047">
        <w:rPr>
          <w:rFonts w:ascii="Times New Roman" w:hAnsi="Times New Roman" w:cs="Times New Roman"/>
          <w:sz w:val="27"/>
          <w:szCs w:val="27"/>
        </w:rPr>
        <w:t>- Tổng</w:t>
      </w:r>
      <w:r w:rsidR="0067490C">
        <w:rPr>
          <w:rFonts w:ascii="Times New Roman" w:hAnsi="Times New Roman" w:cs="Times New Roman"/>
          <w:sz w:val="27"/>
          <w:szCs w:val="27"/>
        </w:rPr>
        <w:t xml:space="preserve"> </w:t>
      </w:r>
      <w:r w:rsidRPr="005F1047">
        <w:rPr>
          <w:rFonts w:ascii="Times New Roman" w:hAnsi="Times New Roman" w:cs="Times New Roman"/>
          <w:sz w:val="27"/>
          <w:szCs w:val="27"/>
        </w:rPr>
        <w:t>số: 210 học</w:t>
      </w:r>
      <w:r w:rsidR="0067490C">
        <w:rPr>
          <w:rFonts w:ascii="Times New Roman" w:hAnsi="Times New Roman" w:cs="Times New Roman"/>
          <w:sz w:val="27"/>
          <w:szCs w:val="27"/>
        </w:rPr>
        <w:t xml:space="preserve"> </w:t>
      </w:r>
      <w:r w:rsidRPr="005F1047">
        <w:rPr>
          <w:rFonts w:ascii="Times New Roman" w:hAnsi="Times New Roman" w:cs="Times New Roman"/>
          <w:sz w:val="27"/>
          <w:szCs w:val="27"/>
        </w:rPr>
        <w:t>sinh</w:t>
      </w:r>
      <w:r w:rsidR="007955FD">
        <w:rPr>
          <w:rFonts w:ascii="Times New Roman" w:hAnsi="Times New Roman" w:cs="Times New Roman"/>
          <w:sz w:val="27"/>
          <w:szCs w:val="27"/>
        </w:rPr>
        <w:t xml:space="preserve"> </w:t>
      </w:r>
      <w:r w:rsidRPr="005F1047">
        <w:rPr>
          <w:rFonts w:ascii="Times New Roman" w:hAnsi="Times New Roman" w:cs="Times New Roman"/>
          <w:sz w:val="27"/>
          <w:szCs w:val="27"/>
        </w:rPr>
        <w:t>(7 lớp) = 30 học</w:t>
      </w:r>
      <w:r w:rsidR="007955FD">
        <w:rPr>
          <w:rFonts w:ascii="Times New Roman" w:hAnsi="Times New Roman" w:cs="Times New Roman"/>
          <w:sz w:val="27"/>
          <w:szCs w:val="27"/>
        </w:rPr>
        <w:t xml:space="preserve"> </w:t>
      </w:r>
      <w:r w:rsidRPr="005F1047">
        <w:rPr>
          <w:rFonts w:ascii="Times New Roman" w:hAnsi="Times New Roman" w:cs="Times New Roman"/>
          <w:sz w:val="27"/>
          <w:szCs w:val="27"/>
        </w:rPr>
        <w:t>sinh/ lớp</w:t>
      </w:r>
      <w:r>
        <w:rPr>
          <w:rFonts w:ascii="Times New Roman" w:hAnsi="Times New Roman" w:cs="Times New Roman"/>
          <w:sz w:val="27"/>
          <w:szCs w:val="27"/>
        </w:rPr>
        <w:t xml:space="preserve"> (học bán trú)</w:t>
      </w:r>
    </w:p>
    <w:p w:rsidR="001928E8" w:rsidRDefault="001928E8" w:rsidP="001928E8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705">
        <w:rPr>
          <w:rFonts w:ascii="Times New Roman" w:hAnsi="Times New Roman" w:cs="Times New Roman"/>
          <w:b/>
          <w:sz w:val="24"/>
          <w:szCs w:val="24"/>
        </w:rPr>
        <w:t xml:space="preserve">II.  </w:t>
      </w:r>
      <w:r w:rsidR="00333A92">
        <w:rPr>
          <w:rFonts w:ascii="Times New Roman" w:hAnsi="Times New Roman" w:cs="Times New Roman"/>
          <w:b/>
          <w:sz w:val="24"/>
          <w:szCs w:val="24"/>
        </w:rPr>
        <w:t xml:space="preserve">ĐIỀU KIỆN, </w:t>
      </w:r>
      <w:r w:rsidRPr="002D6705">
        <w:rPr>
          <w:rFonts w:ascii="Times New Roman" w:hAnsi="Times New Roman" w:cs="Times New Roman"/>
          <w:b/>
          <w:sz w:val="24"/>
          <w:szCs w:val="24"/>
        </w:rPr>
        <w:t>PHƯƠNG THỨC TUYỂN SINH LỚP 6</w:t>
      </w:r>
      <w:r w:rsidR="000353E3">
        <w:rPr>
          <w:rFonts w:ascii="Times New Roman" w:hAnsi="Times New Roman" w:cs="Times New Roman"/>
          <w:b/>
          <w:sz w:val="24"/>
          <w:szCs w:val="24"/>
        </w:rPr>
        <w:t>:</w:t>
      </w:r>
    </w:p>
    <w:p w:rsidR="00333A92" w:rsidRPr="00B6478E" w:rsidRDefault="00B6478E" w:rsidP="00B6478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33A92" w:rsidRPr="00B6478E">
        <w:rPr>
          <w:rFonts w:ascii="Times New Roman" w:hAnsi="Times New Roman" w:cs="Times New Roman"/>
          <w:b/>
          <w:sz w:val="28"/>
          <w:szCs w:val="28"/>
        </w:rPr>
        <w:t>Điều kiện</w:t>
      </w:r>
      <w:r w:rsidR="00333A92" w:rsidRPr="00B6478E">
        <w:rPr>
          <w:rFonts w:ascii="Times New Roman" w:hAnsi="Times New Roman" w:cs="Times New Roman"/>
          <w:sz w:val="28"/>
          <w:szCs w:val="28"/>
        </w:rPr>
        <w:t>:</w:t>
      </w:r>
    </w:p>
    <w:p w:rsidR="0067490C" w:rsidRDefault="00333A92" w:rsidP="00333A92">
      <w:pPr>
        <w:spacing w:after="0" w:line="30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333A9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Học sinh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dự tuyển </w:t>
      </w:r>
      <w:r w:rsidRPr="00333A9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bảo đảm các điều kiện sau:</w:t>
      </w:r>
      <w:r w:rsidR="006749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</w:p>
    <w:p w:rsidR="0067490C" w:rsidRDefault="0067490C" w:rsidP="00333A92">
      <w:pPr>
        <w:spacing w:after="0" w:line="30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Đ</w:t>
      </w:r>
      <w:r w:rsidR="00333A92" w:rsidRPr="00333A9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ã hoàn thành chương trình tiểu học. </w:t>
      </w:r>
    </w:p>
    <w:p w:rsidR="00352F2D" w:rsidRDefault="00352F2D" w:rsidP="00333A92">
      <w:pPr>
        <w:spacing w:after="0" w:line="30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lastRenderedPageBreak/>
        <w:t>- Các phẩm chất đạt mức Tốt</w:t>
      </w:r>
    </w:p>
    <w:p w:rsidR="00AC3F61" w:rsidRDefault="0067490C" w:rsidP="0067490C">
      <w:pPr>
        <w:spacing w:after="0" w:line="30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Đối với</w:t>
      </w:r>
      <w:r w:rsidR="00E0398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môn Toán, Tiếng Việt (Tính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từ lớp 1 đến lớp 5)</w:t>
      </w:r>
      <w:r w:rsidR="00333A92" w:rsidRPr="00333A9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: Có </w:t>
      </w:r>
      <w:r w:rsidR="00B2724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ít nhất </w:t>
      </w:r>
      <w:r w:rsidR="007955F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0</w:t>
      </w:r>
      <w:r w:rsidR="00E0398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3</w:t>
      </w:r>
      <w:r w:rsidR="00333A92" w:rsidRPr="00333A9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/</w:t>
      </w:r>
      <w:r w:rsidR="007955F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0</w:t>
      </w:r>
      <w:r w:rsidR="00E0398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E0398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điểm kiểm tra cuối năm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môn Tiếng Việt,</w:t>
      </w:r>
      <w:r w:rsidR="00333A92" w:rsidRPr="00333A9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Toán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B2724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CD21A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đạt từ 9 điểm trở lên; </w:t>
      </w:r>
      <w:r w:rsidR="007955F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02 học kì còn lại </w:t>
      </w:r>
      <w:r w:rsidR="007A12B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không có điểm nào dưới 8</w:t>
      </w:r>
      <w:r w:rsidR="007955F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</w:p>
    <w:p w:rsidR="00AC3F61" w:rsidRPr="00333A92" w:rsidRDefault="00AC3F61" w:rsidP="0029251C">
      <w:pPr>
        <w:spacing w:after="0" w:line="30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Đối</w:t>
      </w:r>
      <w:r w:rsidR="007955F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với môn Tiếng Anh (Tính điểm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lớp 3</w:t>
      </w:r>
      <w:r w:rsidR="007955F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,4,5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</w:t>
      </w:r>
      <w:r w:rsidR="007A12B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: </w:t>
      </w:r>
      <w:r w:rsidR="007955F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03/03 điểm </w:t>
      </w:r>
      <w:r w:rsidR="00E0398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kiểm tra </w:t>
      </w:r>
      <w:r w:rsidR="007955F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cuối</w:t>
      </w:r>
      <w:r w:rsidR="00E0398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năm</w:t>
      </w:r>
      <w:r w:rsidR="007A12B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đạt từ 8</w:t>
      </w:r>
      <w:r w:rsidR="0029251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điểm trở lên</w:t>
      </w:r>
      <w:r w:rsidR="007955F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="0029251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</w:p>
    <w:p w:rsidR="00333A92" w:rsidRPr="00B6478E" w:rsidRDefault="00333A92" w:rsidP="00B6478E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8E">
        <w:rPr>
          <w:rFonts w:ascii="Times New Roman" w:hAnsi="Times New Roman" w:cs="Times New Roman"/>
          <w:b/>
          <w:sz w:val="28"/>
          <w:szCs w:val="28"/>
        </w:rPr>
        <w:t>2. Phương thức tuyển sinh</w:t>
      </w:r>
    </w:p>
    <w:p w:rsidR="00333A92" w:rsidRDefault="00333A92" w:rsidP="00333A92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BCB">
        <w:rPr>
          <w:rFonts w:ascii="Times New Roman" w:hAnsi="Times New Roman" w:cs="Times New Roman"/>
          <w:sz w:val="28"/>
          <w:szCs w:val="28"/>
        </w:rPr>
        <w:t>Năm học 201</w:t>
      </w:r>
      <w:r>
        <w:rPr>
          <w:rFonts w:ascii="Times New Roman" w:hAnsi="Times New Roman" w:cs="Times New Roman"/>
          <w:sz w:val="28"/>
          <w:szCs w:val="28"/>
        </w:rPr>
        <w:t>9-2020</w:t>
      </w:r>
      <w:r w:rsidRPr="00887BCB">
        <w:rPr>
          <w:rFonts w:ascii="Times New Roman" w:hAnsi="Times New Roman" w:cs="Times New Roman"/>
          <w:sz w:val="28"/>
          <w:szCs w:val="28"/>
        </w:rPr>
        <w:t>, trường thực hiện phương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BCB">
        <w:rPr>
          <w:rFonts w:ascii="Times New Roman" w:hAnsi="Times New Roman" w:cs="Times New Roman"/>
          <w:sz w:val="28"/>
          <w:szCs w:val="28"/>
        </w:rPr>
        <w:t>xét tuyển</w:t>
      </w:r>
      <w:r>
        <w:rPr>
          <w:rFonts w:ascii="Times New Roman" w:hAnsi="Times New Roman" w:cs="Times New Roman"/>
          <w:sz w:val="28"/>
          <w:szCs w:val="28"/>
        </w:rPr>
        <w:t xml:space="preserve"> kết hợp kiểm tra, đánh giá năng lực (sau đây gọi chung là kiể</w:t>
      </w:r>
      <w:r w:rsidR="007A12B7">
        <w:rPr>
          <w:rFonts w:ascii="Times New Roman" w:hAnsi="Times New Roman" w:cs="Times New Roman"/>
          <w:sz w:val="28"/>
          <w:szCs w:val="28"/>
        </w:rPr>
        <w:t xml:space="preserve">m tra). </w:t>
      </w:r>
      <w:r w:rsidR="00475000">
        <w:rPr>
          <w:rFonts w:ascii="Times New Roman" w:hAnsi="Times New Roman" w:cs="Times New Roman"/>
          <w:sz w:val="28"/>
          <w:szCs w:val="28"/>
        </w:rPr>
        <w:t xml:space="preserve">Căn cứ vào điểm tuyển sinh ( ĐTS) để tuyển sinh. </w:t>
      </w:r>
      <w:r w:rsidR="007A12B7">
        <w:rPr>
          <w:rFonts w:ascii="Times New Roman" w:hAnsi="Times New Roman" w:cs="Times New Roman"/>
          <w:sz w:val="28"/>
          <w:szCs w:val="28"/>
        </w:rPr>
        <w:t>Cụ thể:</w:t>
      </w:r>
    </w:p>
    <w:p w:rsidR="00347C54" w:rsidRPr="00347C54" w:rsidRDefault="00347C54" w:rsidP="00333A92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F1659" w:rsidRDefault="00475000" w:rsidP="00475000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</w:t>
      </w:r>
      <w:r w:rsidR="00DD2D8E" w:rsidRPr="00475000"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pt-BR"/>
        </w:rPr>
        <w:t>ĐTS = Đ</w:t>
      </w:r>
      <w:r w:rsidR="006F1659" w:rsidRPr="00475000"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pt-BR"/>
        </w:rPr>
        <w:t xml:space="preserve">iểm xét tuyển (ĐXT)+ </w:t>
      </w:r>
      <w:r w:rsidR="00DD2D8E" w:rsidRPr="00475000"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pt-BR"/>
        </w:rPr>
        <w:t>[</w:t>
      </w:r>
      <w:r w:rsidR="006F1659" w:rsidRPr="00475000"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pt-BR"/>
        </w:rPr>
        <w:t xml:space="preserve">điểm kiểm tra (ĐKT) </w:t>
      </w:r>
      <w:r w:rsidR="00DD2D8E" w:rsidRPr="00475000"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pt-BR"/>
        </w:rPr>
        <w:t>x 2]</w:t>
      </w:r>
      <w:r w:rsidR="006F1659" w:rsidRPr="00475000"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pt-BR"/>
        </w:rPr>
        <w:t xml:space="preserve"> + điểm</w:t>
      </w:r>
      <w:r w:rsidR="0027370A" w:rsidRPr="00475000"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pt-BR"/>
        </w:rPr>
        <w:t xml:space="preserve"> ưu tiên</w:t>
      </w:r>
    </w:p>
    <w:p w:rsidR="00347C54" w:rsidRPr="00347C54" w:rsidRDefault="00347C54" w:rsidP="006F1659">
      <w:pPr>
        <w:spacing w:after="0" w:line="300" w:lineRule="auto"/>
        <w:jc w:val="both"/>
        <w:rPr>
          <w:rFonts w:ascii="Times New Roman" w:hAnsi="Times New Roman" w:cs="Times New Roman"/>
          <w:b/>
          <w:sz w:val="16"/>
          <w:szCs w:val="16"/>
          <w:lang w:val="pt-BR"/>
        </w:rPr>
      </w:pPr>
    </w:p>
    <w:p w:rsidR="0024162D" w:rsidRDefault="007A12B7" w:rsidP="006F165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*</w:t>
      </w:r>
      <w:r w:rsidR="006F165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Điểm xét tuyển: </w:t>
      </w:r>
      <w:r w:rsidR="0027370A">
        <w:rPr>
          <w:rFonts w:ascii="Times New Roman" w:hAnsi="Times New Roman" w:cs="Times New Roman"/>
          <w:sz w:val="28"/>
          <w:szCs w:val="28"/>
          <w:lang w:val="pt-BR"/>
        </w:rPr>
        <w:t>Căn cứ kết quả</w:t>
      </w:r>
      <w:r w:rsidR="00E0398E">
        <w:rPr>
          <w:rFonts w:ascii="Times New Roman" w:hAnsi="Times New Roman" w:cs="Times New Roman"/>
          <w:sz w:val="28"/>
          <w:szCs w:val="28"/>
          <w:lang w:val="pt-BR"/>
        </w:rPr>
        <w:t xml:space="preserve"> kiểm tra cuối năm</w:t>
      </w:r>
      <w:r w:rsidR="0027370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FC26D0">
        <w:rPr>
          <w:rFonts w:ascii="Times New Roman" w:hAnsi="Times New Roman" w:cs="Times New Roman"/>
          <w:sz w:val="28"/>
          <w:szCs w:val="28"/>
          <w:lang w:val="pt-BR"/>
        </w:rPr>
        <w:t xml:space="preserve">các môn Toán, tiếng Việt (TV), tiếng Anh (TA) </w:t>
      </w:r>
      <w:r w:rsidR="0027370A">
        <w:rPr>
          <w:rFonts w:ascii="Times New Roman" w:hAnsi="Times New Roman" w:cs="Times New Roman"/>
          <w:sz w:val="28"/>
          <w:szCs w:val="28"/>
          <w:lang w:val="pt-BR"/>
        </w:rPr>
        <w:t xml:space="preserve">của học sinh ở </w:t>
      </w:r>
      <w:r w:rsidR="001935EF">
        <w:rPr>
          <w:rFonts w:ascii="Times New Roman" w:hAnsi="Times New Roman" w:cs="Times New Roman"/>
          <w:sz w:val="28"/>
          <w:szCs w:val="28"/>
          <w:lang w:val="pt-BR"/>
        </w:rPr>
        <w:t xml:space="preserve">5 năm </w:t>
      </w:r>
      <w:r w:rsidR="0027370A">
        <w:rPr>
          <w:rFonts w:ascii="Times New Roman" w:hAnsi="Times New Roman" w:cs="Times New Roman"/>
          <w:sz w:val="28"/>
          <w:szCs w:val="28"/>
          <w:lang w:val="pt-BR"/>
        </w:rPr>
        <w:t xml:space="preserve">tiểu học để tính </w:t>
      </w:r>
      <w:r w:rsidR="007659CD">
        <w:rPr>
          <w:rFonts w:ascii="Times New Roman" w:hAnsi="Times New Roman" w:cs="Times New Roman"/>
          <w:sz w:val="28"/>
          <w:szCs w:val="28"/>
          <w:lang w:val="pt-BR"/>
        </w:rPr>
        <w:t>ĐXT</w:t>
      </w:r>
      <w:r w:rsidR="0027370A">
        <w:rPr>
          <w:rFonts w:ascii="Times New Roman" w:hAnsi="Times New Roman" w:cs="Times New Roman"/>
          <w:sz w:val="28"/>
          <w:szCs w:val="28"/>
          <w:lang w:val="pt-BR"/>
        </w:rPr>
        <w:t xml:space="preserve"> (tính theo thang điểm 10</w:t>
      </w:r>
      <w:r w:rsidR="0024162D">
        <w:rPr>
          <w:rFonts w:ascii="Times New Roman" w:hAnsi="Times New Roman" w:cs="Times New Roman"/>
          <w:sz w:val="28"/>
          <w:szCs w:val="28"/>
          <w:lang w:val="pt-BR"/>
        </w:rPr>
        <w:t>, làm tròn đến chữ số thập phân thứ hai)</w:t>
      </w:r>
      <w:r w:rsidR="00E142FA">
        <w:rPr>
          <w:rFonts w:ascii="Times New Roman" w:hAnsi="Times New Roman" w:cs="Times New Roman"/>
          <w:sz w:val="28"/>
          <w:szCs w:val="28"/>
          <w:lang w:val="pt-BR"/>
        </w:rPr>
        <w:t>. Cách tính cụ thể như sau:</w:t>
      </w:r>
    </w:p>
    <w:p w:rsidR="007E7164" w:rsidRPr="007E7164" w:rsidRDefault="007E7164" w:rsidP="006F1659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:rsidR="00403AA2" w:rsidRPr="0024162D" w:rsidRDefault="0024162D" w:rsidP="00FC26D0">
      <w:pPr>
        <w:spacing w:after="0" w:line="30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pt-BR"/>
        </w:rPr>
      </w:pPr>
      <w:r w:rsidRPr="0024162D">
        <w:rPr>
          <w:rFonts w:ascii="Times New Roman" w:hAnsi="Times New Roman" w:cs="Times New Roman"/>
          <w:sz w:val="26"/>
          <w:szCs w:val="26"/>
          <w:lang w:val="pt-BR"/>
        </w:rPr>
        <w:t>Đ</w:t>
      </w:r>
      <w:r w:rsidR="00403AA2" w:rsidRPr="0024162D">
        <w:rPr>
          <w:rFonts w:ascii="Times New Roman" w:hAnsi="Times New Roman" w:cs="Times New Roman"/>
          <w:spacing w:val="-6"/>
          <w:sz w:val="26"/>
          <w:szCs w:val="26"/>
          <w:lang w:val="pt-BR"/>
        </w:rPr>
        <w:t xml:space="preserve">iểm Toán </w:t>
      </w:r>
      <w:r w:rsidRPr="0024162D">
        <w:rPr>
          <w:rFonts w:ascii="Times New Roman" w:hAnsi="Times New Roman" w:cs="Times New Roman"/>
          <w:spacing w:val="-6"/>
          <w:sz w:val="26"/>
          <w:szCs w:val="26"/>
          <w:lang w:val="pt-BR"/>
        </w:rPr>
        <w:t xml:space="preserve">Lớp 1,2,3,4,5 </w:t>
      </w:r>
      <w:r w:rsidR="00403AA2" w:rsidRPr="0024162D">
        <w:rPr>
          <w:rFonts w:ascii="Times New Roman" w:hAnsi="Times New Roman" w:cs="Times New Roman"/>
          <w:spacing w:val="-6"/>
          <w:sz w:val="26"/>
          <w:szCs w:val="26"/>
          <w:lang w:val="pt-BR"/>
        </w:rPr>
        <w:t xml:space="preserve">+ </w:t>
      </w:r>
      <w:r w:rsidRPr="0024162D">
        <w:rPr>
          <w:rFonts w:ascii="Times New Roman" w:hAnsi="Times New Roman" w:cs="Times New Roman"/>
          <w:spacing w:val="-6"/>
          <w:sz w:val="26"/>
          <w:szCs w:val="26"/>
          <w:lang w:val="pt-BR"/>
        </w:rPr>
        <w:t>Đ</w:t>
      </w:r>
      <w:r w:rsidR="00403AA2" w:rsidRPr="0024162D">
        <w:rPr>
          <w:rFonts w:ascii="Times New Roman" w:hAnsi="Times New Roman" w:cs="Times New Roman"/>
          <w:spacing w:val="-6"/>
          <w:sz w:val="26"/>
          <w:szCs w:val="26"/>
          <w:lang w:val="pt-BR"/>
        </w:rPr>
        <w:t>iể</w:t>
      </w:r>
      <w:r>
        <w:rPr>
          <w:rFonts w:ascii="Times New Roman" w:hAnsi="Times New Roman" w:cs="Times New Roman"/>
          <w:spacing w:val="-6"/>
          <w:sz w:val="26"/>
          <w:szCs w:val="26"/>
          <w:lang w:val="pt-BR"/>
        </w:rPr>
        <w:t>m TV</w:t>
      </w:r>
      <w:r w:rsidR="00403AA2" w:rsidRPr="0024162D">
        <w:rPr>
          <w:rFonts w:ascii="Times New Roman" w:hAnsi="Times New Roman" w:cs="Times New Roman"/>
          <w:spacing w:val="-6"/>
          <w:sz w:val="26"/>
          <w:szCs w:val="26"/>
          <w:lang w:val="pt-BR"/>
        </w:rPr>
        <w:t xml:space="preserve"> </w:t>
      </w:r>
      <w:r w:rsidRPr="0024162D">
        <w:rPr>
          <w:rFonts w:ascii="Times New Roman" w:hAnsi="Times New Roman" w:cs="Times New Roman"/>
          <w:spacing w:val="-6"/>
          <w:sz w:val="26"/>
          <w:szCs w:val="26"/>
          <w:lang w:val="pt-BR"/>
        </w:rPr>
        <w:t xml:space="preserve">Lớp 1,2,3,4,5 + Điểm </w:t>
      </w:r>
      <w:r>
        <w:rPr>
          <w:rFonts w:ascii="Times New Roman" w:hAnsi="Times New Roman" w:cs="Times New Roman"/>
          <w:spacing w:val="-6"/>
          <w:sz w:val="26"/>
          <w:szCs w:val="26"/>
          <w:lang w:val="pt-BR"/>
        </w:rPr>
        <w:t>TA</w:t>
      </w:r>
      <w:r w:rsidRPr="0024162D">
        <w:rPr>
          <w:rFonts w:ascii="Times New Roman" w:hAnsi="Times New Roman" w:cs="Times New Roman"/>
          <w:spacing w:val="-6"/>
          <w:sz w:val="26"/>
          <w:szCs w:val="26"/>
          <w:lang w:val="pt-BR"/>
        </w:rPr>
        <w:t xml:space="preserve"> Lớp 3,4,5</w:t>
      </w:r>
    </w:p>
    <w:p w:rsidR="00403AA2" w:rsidRPr="0024162D" w:rsidRDefault="00F37A86" w:rsidP="007A12B7">
      <w:pPr>
        <w:spacing w:after="0" w:line="30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F37A86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7.3pt;margin-top:9.5pt;width:405.85pt;height:.05pt;z-index:251661312" o:connectortype="straight"/>
        </w:pict>
      </w:r>
      <w:r w:rsidR="00FC26D0">
        <w:rPr>
          <w:rFonts w:ascii="Times New Roman" w:hAnsi="Times New Roman" w:cs="Times New Roman"/>
          <w:spacing w:val="-6"/>
          <w:sz w:val="28"/>
          <w:szCs w:val="28"/>
          <w:lang w:val="pt-BR"/>
        </w:rPr>
        <w:t>ĐXT=</w:t>
      </w:r>
      <w:r w:rsidR="007A12B7" w:rsidRPr="0024162D">
        <w:rPr>
          <w:rFonts w:ascii="Times New Roman" w:hAnsi="Times New Roman" w:cs="Times New Roman"/>
          <w:spacing w:val="-6"/>
          <w:sz w:val="28"/>
          <w:szCs w:val="28"/>
          <w:lang w:val="pt-BR"/>
        </w:rPr>
        <w:tab/>
      </w:r>
      <w:r w:rsidR="00403AA2" w:rsidRPr="0024162D">
        <w:rPr>
          <w:rFonts w:ascii="Times New Roman" w:hAnsi="Times New Roman" w:cs="Times New Roman"/>
          <w:spacing w:val="-6"/>
          <w:sz w:val="28"/>
          <w:szCs w:val="28"/>
          <w:lang w:val="pt-BR"/>
        </w:rPr>
        <w:tab/>
      </w:r>
      <w:r w:rsidR="00403AA2" w:rsidRPr="0024162D">
        <w:rPr>
          <w:rFonts w:ascii="Times New Roman" w:hAnsi="Times New Roman" w:cs="Times New Roman"/>
          <w:spacing w:val="-6"/>
          <w:sz w:val="28"/>
          <w:szCs w:val="28"/>
          <w:lang w:val="pt-BR"/>
        </w:rPr>
        <w:tab/>
      </w:r>
      <w:r w:rsidR="00403AA2" w:rsidRPr="0024162D">
        <w:rPr>
          <w:rFonts w:ascii="Times New Roman" w:hAnsi="Times New Roman" w:cs="Times New Roman"/>
          <w:spacing w:val="-6"/>
          <w:sz w:val="28"/>
          <w:szCs w:val="28"/>
          <w:lang w:val="pt-BR"/>
        </w:rPr>
        <w:tab/>
      </w:r>
      <w:r w:rsidR="00403AA2" w:rsidRPr="0024162D">
        <w:rPr>
          <w:rFonts w:ascii="Times New Roman" w:hAnsi="Times New Roman" w:cs="Times New Roman"/>
          <w:spacing w:val="-6"/>
          <w:sz w:val="28"/>
          <w:szCs w:val="28"/>
          <w:lang w:val="pt-BR"/>
        </w:rPr>
        <w:tab/>
      </w:r>
    </w:p>
    <w:p w:rsidR="00403AA2" w:rsidRDefault="00E0398E" w:rsidP="007E7164">
      <w:pPr>
        <w:spacing w:after="0" w:line="300" w:lineRule="auto"/>
        <w:ind w:left="4320"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pt-BR"/>
        </w:rPr>
        <w:t>13</w:t>
      </w:r>
      <w:r w:rsidR="00403AA2" w:rsidRPr="0024162D">
        <w:rPr>
          <w:rFonts w:ascii="Times New Roman" w:hAnsi="Times New Roman" w:cs="Times New Roman"/>
          <w:spacing w:val="-6"/>
          <w:sz w:val="28"/>
          <w:szCs w:val="28"/>
          <w:lang w:val="pt-BR"/>
        </w:rPr>
        <w:tab/>
      </w:r>
    </w:p>
    <w:p w:rsidR="00E0398E" w:rsidRPr="007E7164" w:rsidRDefault="00E0398E" w:rsidP="00E0398E">
      <w:pPr>
        <w:spacing w:after="0" w:line="30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pt-BR"/>
        </w:rPr>
        <w:t>(Môn Toán, TV tính từ lớp 1 đến lớp 5; môn tiếng Anh tính từ lớp 3 đến lớp 5)</w:t>
      </w:r>
    </w:p>
    <w:p w:rsidR="001928E8" w:rsidRPr="002E715A" w:rsidRDefault="00E0398E" w:rsidP="00E0398E">
      <w:pPr>
        <w:spacing w:after="0" w:line="30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Lưu ý: </w:t>
      </w:r>
      <w:r w:rsidR="005C23D8" w:rsidRPr="00E0398E">
        <w:rPr>
          <w:rFonts w:ascii="Times New Roman" w:hAnsi="Times New Roman" w:cs="Times New Roman"/>
          <w:sz w:val="28"/>
          <w:szCs w:val="28"/>
          <w:lang w:val="pt-BR"/>
        </w:rPr>
        <w:t>Trường hợp học sinh Việt Nam học Tiểu học ở nước ngoài về nước</w:t>
      </w:r>
      <w:r w:rsidR="005C23D8">
        <w:rPr>
          <w:rFonts w:ascii="Times New Roman" w:hAnsi="Times New Roman" w:cs="Times New Roman"/>
          <w:sz w:val="28"/>
          <w:szCs w:val="28"/>
          <w:lang w:val="pt-BR"/>
        </w:rPr>
        <w:t xml:space="preserve"> sẽ được quy đổ</w:t>
      </w:r>
      <w:r w:rsidR="00944F5D">
        <w:rPr>
          <w:rFonts w:ascii="Times New Roman" w:hAnsi="Times New Roman" w:cs="Times New Roman"/>
          <w:sz w:val="28"/>
          <w:szCs w:val="28"/>
          <w:lang w:val="pt-BR"/>
        </w:rPr>
        <w:t xml:space="preserve">i </w:t>
      </w:r>
      <w:r w:rsidR="005C23D8">
        <w:rPr>
          <w:rFonts w:ascii="Times New Roman" w:hAnsi="Times New Roman" w:cs="Times New Roman"/>
          <w:sz w:val="28"/>
          <w:szCs w:val="28"/>
          <w:lang w:val="pt-BR"/>
        </w:rPr>
        <w:t xml:space="preserve"> mức xếp hạng sang điểm số ở các môn học tương đương</w:t>
      </w:r>
      <w:r w:rsidR="00C57C4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25661B" w:rsidRPr="006A3537" w:rsidRDefault="007A12B7" w:rsidP="005C23D8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/>
        </w:rPr>
        <w:t>*</w:t>
      </w:r>
      <w:r w:rsidR="00E0398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/>
        </w:rPr>
        <w:t xml:space="preserve"> </w:t>
      </w:r>
      <w:r w:rsidR="00E142FA" w:rsidRPr="006A353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/>
        </w:rPr>
        <w:t>Điểm kiểm tra</w:t>
      </w:r>
    </w:p>
    <w:p w:rsidR="00124467" w:rsidRDefault="00124467" w:rsidP="0012446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>- Điểm kiể</w:t>
      </w:r>
      <w:r w:rsidR="0063677F">
        <w:rPr>
          <w:rFonts w:ascii="Times New Roman" w:hAnsi="Times New Roman" w:cs="Times New Roman"/>
          <w:sz w:val="28"/>
          <w:szCs w:val="28"/>
          <w:lang w:val="pt-BR"/>
        </w:rPr>
        <w:t>m tra: L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à tổng điểm các bài kiểm tra </w:t>
      </w:r>
      <w:r w:rsidR="006A3537">
        <w:rPr>
          <w:rFonts w:ascii="Times New Roman" w:hAnsi="Times New Roman" w:cs="Times New Roman"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sz w:val="28"/>
          <w:szCs w:val="28"/>
          <w:lang w:val="pt-BR"/>
        </w:rPr>
        <w:t>theo thang điểm 10</w:t>
      </w:r>
      <w:r w:rsidR="00352F2D">
        <w:rPr>
          <w:rFonts w:ascii="Times New Roman" w:hAnsi="Times New Roman" w:cs="Times New Roman"/>
          <w:sz w:val="28"/>
          <w:szCs w:val="28"/>
          <w:lang w:val="pt-BR"/>
        </w:rPr>
        <w:t>, làm tròn đến chữ số thập phân thứ hai</w:t>
      </w:r>
      <w:r w:rsidR="006A3537"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:rsidR="0069677C" w:rsidRDefault="0069677C" w:rsidP="0012446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- Môn kiểm tra: </w:t>
      </w:r>
      <w:r w:rsidR="0063677F">
        <w:rPr>
          <w:rFonts w:ascii="Times New Roman" w:hAnsi="Times New Roman" w:cs="Times New Roman"/>
          <w:sz w:val="28"/>
          <w:szCs w:val="28"/>
          <w:lang w:val="pt-BR"/>
        </w:rPr>
        <w:t xml:space="preserve">Học sinh dự kiểm tra năng lực 3 môn: </w:t>
      </w:r>
      <w:r>
        <w:rPr>
          <w:rFonts w:ascii="Times New Roman" w:hAnsi="Times New Roman" w:cs="Times New Roman"/>
          <w:sz w:val="28"/>
          <w:szCs w:val="28"/>
          <w:lang w:val="pt-BR"/>
        </w:rPr>
        <w:t>Toán, tiếng Việt, tiếng Anh</w:t>
      </w:r>
    </w:p>
    <w:p w:rsidR="0069677C" w:rsidRDefault="0069677C" w:rsidP="0012446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>- Nội dung kiểm tra: thuộc chương trình giáo dục tiểu học, chủ yếu nằm trong chương trình lớp 5 hiện hành của Bộ GD &amp; ĐT</w:t>
      </w:r>
    </w:p>
    <w:p w:rsidR="0069677C" w:rsidRDefault="0069677C" w:rsidP="0012446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>- Hình thức kiểm tra: trắc nghiệm khách quan kết hợp tự luận</w:t>
      </w:r>
    </w:p>
    <w:p w:rsidR="006A3537" w:rsidRDefault="00E0398E" w:rsidP="0012446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="0069677C">
        <w:rPr>
          <w:rFonts w:ascii="Times New Roman" w:hAnsi="Times New Roman" w:cs="Times New Roman"/>
          <w:sz w:val="28"/>
          <w:szCs w:val="28"/>
          <w:lang w:val="pt-BR"/>
        </w:rPr>
        <w:t>- Thời gian làm bài:</w:t>
      </w:r>
      <w:r w:rsidR="007A12B7">
        <w:rPr>
          <w:rFonts w:ascii="Times New Roman" w:hAnsi="Times New Roman" w:cs="Times New Roman"/>
          <w:sz w:val="28"/>
          <w:szCs w:val="28"/>
          <w:lang w:val="pt-BR"/>
        </w:rPr>
        <w:t xml:space="preserve"> 4</w:t>
      </w:r>
      <w:r w:rsidR="006A3537">
        <w:rPr>
          <w:rFonts w:ascii="Times New Roman" w:hAnsi="Times New Roman" w:cs="Times New Roman"/>
          <w:sz w:val="28"/>
          <w:szCs w:val="28"/>
          <w:lang w:val="pt-BR"/>
        </w:rPr>
        <w:t xml:space="preserve">0 phút/môn </w:t>
      </w:r>
    </w:p>
    <w:p w:rsidR="0069677C" w:rsidRDefault="0069677C" w:rsidP="0012446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- Thời gian tổ chức: </w:t>
      </w:r>
      <w:r w:rsidR="0063677F">
        <w:rPr>
          <w:rFonts w:ascii="Times New Roman" w:hAnsi="Times New Roman" w:cs="Times New Roman"/>
          <w:sz w:val="28"/>
          <w:szCs w:val="28"/>
          <w:lang w:val="pt-BR"/>
        </w:rPr>
        <w:t xml:space="preserve"> thứ Sáu ngày 07</w:t>
      </w:r>
      <w:r>
        <w:rPr>
          <w:rFonts w:ascii="Times New Roman" w:hAnsi="Times New Roman" w:cs="Times New Roman"/>
          <w:sz w:val="28"/>
          <w:szCs w:val="28"/>
          <w:lang w:val="pt-BR"/>
        </w:rPr>
        <w:t>/</w:t>
      </w:r>
      <w:r w:rsidR="0063677F">
        <w:rPr>
          <w:rFonts w:ascii="Times New Roman" w:hAnsi="Times New Roman" w:cs="Times New Roman"/>
          <w:sz w:val="28"/>
          <w:szCs w:val="28"/>
          <w:lang w:val="pt-BR"/>
        </w:rPr>
        <w:t>0</w:t>
      </w:r>
      <w:r>
        <w:rPr>
          <w:rFonts w:ascii="Times New Roman" w:hAnsi="Times New Roman" w:cs="Times New Roman"/>
          <w:sz w:val="28"/>
          <w:szCs w:val="28"/>
          <w:lang w:val="pt-BR"/>
        </w:rPr>
        <w:t>6/2019</w:t>
      </w:r>
      <w:r w:rsidR="006A3537">
        <w:rPr>
          <w:rFonts w:ascii="Times New Roman" w:hAnsi="Times New Roman" w:cs="Times New Roman"/>
          <w:sz w:val="28"/>
          <w:szCs w:val="28"/>
          <w:lang w:val="pt-BR"/>
        </w:rPr>
        <w:t xml:space="preserve"> ( 01 buổi sáng)</w:t>
      </w:r>
    </w:p>
    <w:p w:rsidR="007659CD" w:rsidRPr="00E142FA" w:rsidRDefault="007659CD" w:rsidP="007659CD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*</w:t>
      </w:r>
      <w:r w:rsidRPr="00E142F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Điểm ưu tiên được tính như sau:</w:t>
      </w:r>
    </w:p>
    <w:p w:rsidR="00AA594B" w:rsidRDefault="007659CD" w:rsidP="00AA594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</w:t>
      </w:r>
      <w:r w:rsidRPr="007157BD">
        <w:rPr>
          <w:rFonts w:ascii="Times New Roman" w:hAnsi="Times New Roman" w:cs="Times New Roman"/>
          <w:sz w:val="28"/>
          <w:szCs w:val="28"/>
          <w:lang w:val="pt-BR"/>
        </w:rPr>
        <w:t>on liệt sĩ, con thương binh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/bệnh binh/người được cấp giấy chứng nhận hưởng chính sách như thương binh 81% trở lên được cộng 1.5 điểm; </w:t>
      </w:r>
    </w:p>
    <w:p w:rsidR="007659CD" w:rsidRDefault="007659CD" w:rsidP="00AA594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- Con anh hùng, </w:t>
      </w:r>
      <w:r w:rsidRPr="007157BD">
        <w:rPr>
          <w:rFonts w:ascii="Times New Roman" w:hAnsi="Times New Roman" w:cs="Times New Roman"/>
          <w:sz w:val="28"/>
          <w:szCs w:val="28"/>
          <w:lang w:val="pt-BR"/>
        </w:rPr>
        <w:t>con thương binh</w:t>
      </w:r>
      <w:r>
        <w:rPr>
          <w:rFonts w:ascii="Times New Roman" w:hAnsi="Times New Roman" w:cs="Times New Roman"/>
          <w:sz w:val="28"/>
          <w:szCs w:val="28"/>
          <w:lang w:val="pt-BR"/>
        </w:rPr>
        <w:t>/bệnh binh/người được cấp giấy chứng nhận hưởng chính sách như thương binh dưới 81%, được cộng  1  điểm.</w:t>
      </w:r>
    </w:p>
    <w:p w:rsidR="007659CD" w:rsidRDefault="00BA7122" w:rsidP="005042B0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(Lưu ý: </w:t>
      </w:r>
      <w:r w:rsidR="007659CD">
        <w:rPr>
          <w:rFonts w:ascii="Times New Roman" w:hAnsi="Times New Roman" w:cs="Times New Roman"/>
          <w:sz w:val="28"/>
          <w:szCs w:val="28"/>
          <w:lang w:val="pt-BR"/>
        </w:rPr>
        <w:t>Thí sinh có nhiều tiêu chuẩn ưu tiên chỉ được hưởng theo tiêu chuẩn cao nhất</w:t>
      </w:r>
      <w:r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:rsidR="001928E8" w:rsidRPr="00AA594B" w:rsidRDefault="007A12B7" w:rsidP="00AA594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*</w:t>
      </w:r>
      <w:r w:rsidR="00E0398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1928E8" w:rsidRPr="00EE4A78">
        <w:rPr>
          <w:rFonts w:ascii="Times New Roman" w:hAnsi="Times New Roman" w:cs="Times New Roman"/>
          <w:b/>
          <w:sz w:val="28"/>
          <w:szCs w:val="28"/>
          <w:lang w:val="pt-BR"/>
        </w:rPr>
        <w:t>Điểm trúng tuyển:</w:t>
      </w:r>
      <w:r w:rsidR="00AA594B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1928E8" w:rsidRPr="007157BD">
        <w:rPr>
          <w:rFonts w:ascii="Times New Roman" w:hAnsi="Times New Roman" w:cs="Times New Roman"/>
          <w:sz w:val="28"/>
          <w:szCs w:val="28"/>
          <w:lang w:val="pt-BR"/>
        </w:rPr>
        <w:t>Xét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928E8" w:rsidRPr="007157BD">
        <w:rPr>
          <w:rFonts w:ascii="Times New Roman" w:hAnsi="Times New Roman" w:cs="Times New Roman"/>
          <w:sz w:val="28"/>
          <w:szCs w:val="28"/>
          <w:lang w:val="pt-BR"/>
        </w:rPr>
        <w:t>theo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A594B">
        <w:rPr>
          <w:rFonts w:ascii="Times New Roman" w:hAnsi="Times New Roman" w:cs="Times New Roman"/>
          <w:sz w:val="28"/>
          <w:szCs w:val="28"/>
          <w:lang w:val="pt-BR"/>
        </w:rPr>
        <w:t>ĐTS</w:t>
      </w:r>
      <w:r w:rsidR="001928E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928E8" w:rsidRPr="007157BD">
        <w:rPr>
          <w:rFonts w:ascii="Times New Roman" w:hAnsi="Times New Roman" w:cs="Times New Roman"/>
          <w:sz w:val="28"/>
          <w:szCs w:val="28"/>
          <w:lang w:val="pt-BR"/>
        </w:rPr>
        <w:t>từ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928E8" w:rsidRPr="007157BD">
        <w:rPr>
          <w:rFonts w:ascii="Times New Roman" w:hAnsi="Times New Roman" w:cs="Times New Roman"/>
          <w:sz w:val="28"/>
          <w:szCs w:val="28"/>
          <w:lang w:val="pt-BR"/>
        </w:rPr>
        <w:t>cao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928E8" w:rsidRPr="007157BD">
        <w:rPr>
          <w:rFonts w:ascii="Times New Roman" w:hAnsi="Times New Roman" w:cs="Times New Roman"/>
          <w:sz w:val="28"/>
          <w:szCs w:val="28"/>
          <w:lang w:val="pt-BR"/>
        </w:rPr>
        <w:t>đến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928E8" w:rsidRPr="007157BD">
        <w:rPr>
          <w:rFonts w:ascii="Times New Roman" w:hAnsi="Times New Roman" w:cs="Times New Roman"/>
          <w:sz w:val="28"/>
          <w:szCs w:val="28"/>
          <w:lang w:val="pt-BR"/>
        </w:rPr>
        <w:t>thấp</w:t>
      </w:r>
      <w:r w:rsidR="001928E8">
        <w:rPr>
          <w:rFonts w:ascii="Times New Roman" w:hAnsi="Times New Roman" w:cs="Times New Roman"/>
          <w:sz w:val="28"/>
          <w:szCs w:val="28"/>
          <w:lang w:val="pt-BR"/>
        </w:rPr>
        <w:t xml:space="preserve"> đến khi đủ chỉ tiêu</w:t>
      </w:r>
      <w:r w:rsidR="0050137C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1928E8" w:rsidRPr="00943BE6" w:rsidRDefault="0093285B" w:rsidP="001928E8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EEECE1" w:themeColor="background2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III.</w:t>
      </w:r>
      <w:r w:rsidR="0019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 ĐỘ TUỔI</w:t>
      </w:r>
    </w:p>
    <w:p w:rsidR="001928E8" w:rsidRDefault="001928E8" w:rsidP="001928E8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Tuổi của học sinh vào học lớp 6 là 11 tuổi (sinh năm 200</w:t>
      </w:r>
      <w:r w:rsidR="00EA5C4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</w:t>
      </w:r>
      <w:r w:rsidR="0093285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 Các trường hợp</w:t>
      </w:r>
      <w:r w:rsidR="00DA1C0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sớm/ muộn so với tuổi quy định sẽ được xem xét cụ thể.</w:t>
      </w:r>
    </w:p>
    <w:p w:rsidR="001928E8" w:rsidRPr="00DE2B3E" w:rsidRDefault="00E32859" w:rsidP="001928E8">
      <w:pPr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</w:t>
      </w:r>
      <w:r w:rsidR="001928E8">
        <w:rPr>
          <w:rFonts w:ascii="Times New Roman" w:hAnsi="Times New Roman" w:cs="Times New Roman"/>
          <w:b/>
          <w:sz w:val="27"/>
          <w:szCs w:val="27"/>
        </w:rPr>
        <w:t>V</w:t>
      </w:r>
      <w:r w:rsidR="001928E8" w:rsidRPr="00DE2B3E">
        <w:rPr>
          <w:rFonts w:ascii="Times New Roman" w:hAnsi="Times New Roman" w:cs="Times New Roman"/>
          <w:b/>
          <w:sz w:val="27"/>
          <w:szCs w:val="27"/>
        </w:rPr>
        <w:t>. ĐỊA BÀN TUYỂN SINH</w:t>
      </w:r>
    </w:p>
    <w:p w:rsidR="001928E8" w:rsidRDefault="001928E8" w:rsidP="001928E8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Học sinh cư trú trên địa bàn </w:t>
      </w:r>
      <w:r w:rsidR="00EA5C48">
        <w:rPr>
          <w:rFonts w:ascii="Times New Roman" w:hAnsi="Times New Roman" w:cs="Times New Roman"/>
          <w:sz w:val="27"/>
          <w:szCs w:val="27"/>
        </w:rPr>
        <w:t>thành phố Hà Nội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928E8" w:rsidRPr="00AE5D9B" w:rsidRDefault="00E32859" w:rsidP="001928E8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1928E8" w:rsidRPr="00AE5D9B">
        <w:rPr>
          <w:rFonts w:ascii="Times New Roman" w:hAnsi="Times New Roman" w:cs="Times New Roman"/>
          <w:b/>
          <w:sz w:val="28"/>
          <w:szCs w:val="28"/>
        </w:rPr>
        <w:t>. HỒ SƠ ĐĂNG KÝ  TUYỂN SINH</w:t>
      </w:r>
    </w:p>
    <w:p w:rsidR="001928E8" w:rsidRPr="0063677F" w:rsidRDefault="0063677F" w:rsidP="0063677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8E8" w:rsidRPr="0063677F">
        <w:rPr>
          <w:rFonts w:ascii="Times New Roman" w:hAnsi="Times New Roman" w:cs="Times New Roman"/>
          <w:sz w:val="28"/>
          <w:szCs w:val="28"/>
        </w:rPr>
        <w:t>Đơn đăng ký tuyển sinh vào THCS (theo mẫu của trường)</w:t>
      </w:r>
    </w:p>
    <w:p w:rsidR="00352F2D" w:rsidRPr="00352F2D" w:rsidRDefault="0063677F" w:rsidP="00352F2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8E8" w:rsidRPr="0063677F">
        <w:rPr>
          <w:rFonts w:ascii="Times New Roman" w:hAnsi="Times New Roman" w:cs="Times New Roman"/>
          <w:sz w:val="28"/>
          <w:szCs w:val="28"/>
          <w:lang w:val="vi-VN"/>
        </w:rPr>
        <w:t>Bản photo học bạ Tiểu họ</w:t>
      </w:r>
      <w:r w:rsidR="00944F5D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352F2D">
        <w:rPr>
          <w:rFonts w:ascii="Times New Roman" w:hAnsi="Times New Roman" w:cs="Times New Roman"/>
          <w:sz w:val="28"/>
          <w:szCs w:val="28"/>
        </w:rPr>
        <w:t xml:space="preserve"> có </w:t>
      </w:r>
      <w:r w:rsidR="00352F2D" w:rsidRPr="0063677F">
        <w:rPr>
          <w:rFonts w:ascii="Times New Roman" w:hAnsi="Times New Roman" w:cs="Times New Roman"/>
          <w:sz w:val="28"/>
          <w:szCs w:val="28"/>
          <w:lang w:val="vi-VN"/>
        </w:rPr>
        <w:t>xác nhận hoàn thành chương trình Tiểu học</w:t>
      </w:r>
      <w:r w:rsidR="00352F2D">
        <w:rPr>
          <w:rFonts w:ascii="Times New Roman" w:hAnsi="Times New Roman" w:cs="Times New Roman"/>
          <w:sz w:val="28"/>
          <w:szCs w:val="28"/>
        </w:rPr>
        <w:t xml:space="preserve"> (không cần công chứng, mang theo bản chính để đối chiếu)</w:t>
      </w:r>
    </w:p>
    <w:p w:rsidR="001928E8" w:rsidRPr="0063677F" w:rsidRDefault="001928E8" w:rsidP="00352F2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3677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3677F">
        <w:rPr>
          <w:rFonts w:ascii="Times New Roman" w:hAnsi="Times New Roman" w:cs="Times New Roman"/>
          <w:sz w:val="28"/>
          <w:szCs w:val="28"/>
        </w:rPr>
        <w:t xml:space="preserve">- </w:t>
      </w:r>
      <w:r w:rsidRPr="0063677F">
        <w:rPr>
          <w:rFonts w:ascii="Times New Roman" w:hAnsi="Times New Roman" w:cs="Times New Roman"/>
          <w:sz w:val="28"/>
          <w:szCs w:val="28"/>
          <w:lang w:val="vi-VN"/>
        </w:rPr>
        <w:t xml:space="preserve">Bản </w:t>
      </w:r>
      <w:r w:rsidR="00352F2D">
        <w:rPr>
          <w:rFonts w:ascii="Times New Roman" w:hAnsi="Times New Roman" w:cs="Times New Roman"/>
          <w:sz w:val="28"/>
          <w:szCs w:val="28"/>
        </w:rPr>
        <w:t>photo</w:t>
      </w:r>
      <w:r w:rsidRPr="0063677F">
        <w:rPr>
          <w:rFonts w:ascii="Times New Roman" w:hAnsi="Times New Roman" w:cs="Times New Roman"/>
          <w:sz w:val="28"/>
          <w:szCs w:val="28"/>
          <w:lang w:val="vi-VN"/>
        </w:rPr>
        <w:t xml:space="preserve"> giấy khai sinh </w:t>
      </w:r>
      <w:r w:rsidR="00352F2D">
        <w:rPr>
          <w:rFonts w:ascii="Times New Roman" w:hAnsi="Times New Roman" w:cs="Times New Roman"/>
          <w:sz w:val="28"/>
          <w:szCs w:val="28"/>
        </w:rPr>
        <w:t>(không cần công chứng, mang theo bản chính để đối chiếu)</w:t>
      </w:r>
    </w:p>
    <w:p w:rsidR="001928E8" w:rsidRPr="0063677F" w:rsidRDefault="0063677F" w:rsidP="0063677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8E8" w:rsidRPr="0063677F">
        <w:rPr>
          <w:rFonts w:ascii="Times New Roman" w:hAnsi="Times New Roman" w:cs="Times New Roman"/>
          <w:sz w:val="28"/>
          <w:szCs w:val="28"/>
          <w:lang w:val="vi-VN"/>
        </w:rPr>
        <w:t>Bản photo hộ khẩu</w:t>
      </w:r>
      <w:r w:rsidR="0028441A">
        <w:rPr>
          <w:rFonts w:ascii="Times New Roman" w:hAnsi="Times New Roman" w:cs="Times New Roman"/>
          <w:sz w:val="28"/>
          <w:szCs w:val="28"/>
        </w:rPr>
        <w:t xml:space="preserve"> (không cần công chứng)</w:t>
      </w:r>
      <w:r w:rsidR="001928E8" w:rsidRPr="0063677F">
        <w:rPr>
          <w:rFonts w:ascii="Times New Roman" w:hAnsi="Times New Roman" w:cs="Times New Roman"/>
          <w:sz w:val="28"/>
          <w:szCs w:val="28"/>
          <w:lang w:val="vi-VN"/>
        </w:rPr>
        <w:t xml:space="preserve"> hoặc giấy hẹ</w:t>
      </w:r>
      <w:r w:rsidR="00944F5D"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1928E8" w:rsidRPr="0063677F">
        <w:rPr>
          <w:rFonts w:ascii="Times New Roman" w:hAnsi="Times New Roman" w:cs="Times New Roman"/>
          <w:sz w:val="28"/>
          <w:szCs w:val="28"/>
          <w:lang w:val="vi-VN"/>
        </w:rPr>
        <w:t xml:space="preserve"> hoàn thành thủ tục nhập khẩ</w:t>
      </w:r>
      <w:r w:rsidR="00944F5D">
        <w:rPr>
          <w:rFonts w:ascii="Times New Roman" w:hAnsi="Times New Roman" w:cs="Times New Roman"/>
          <w:sz w:val="28"/>
          <w:szCs w:val="28"/>
          <w:lang w:val="vi-VN"/>
        </w:rPr>
        <w:t>u</w:t>
      </w:r>
      <w:r w:rsidR="001928E8" w:rsidRPr="0063677F">
        <w:rPr>
          <w:rFonts w:ascii="Times New Roman" w:hAnsi="Times New Roman" w:cs="Times New Roman"/>
          <w:sz w:val="28"/>
          <w:szCs w:val="28"/>
          <w:lang w:val="vi-VN"/>
        </w:rPr>
        <w:t xml:space="preserve">, hoặc giấy xác nhận cư trú tại địa bàn của công an phường </w:t>
      </w:r>
    </w:p>
    <w:p w:rsidR="001928E8" w:rsidRPr="0063677F" w:rsidRDefault="0063677F" w:rsidP="0063677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F2D">
        <w:rPr>
          <w:rFonts w:ascii="Times New Roman" w:hAnsi="Times New Roman" w:cs="Times New Roman"/>
          <w:sz w:val="28"/>
          <w:szCs w:val="28"/>
        </w:rPr>
        <w:t>Bản photo công chứng c</w:t>
      </w:r>
      <w:r w:rsidR="001928E8" w:rsidRPr="0063677F">
        <w:rPr>
          <w:rFonts w:ascii="Times New Roman" w:hAnsi="Times New Roman" w:cs="Times New Roman"/>
          <w:sz w:val="28"/>
          <w:szCs w:val="28"/>
          <w:lang w:val="vi-VN"/>
        </w:rPr>
        <w:t>ác loại giấy tờ</w:t>
      </w:r>
      <w:r w:rsidR="00944F5D">
        <w:rPr>
          <w:rFonts w:ascii="Times New Roman" w:hAnsi="Times New Roman" w:cs="Times New Roman"/>
          <w:sz w:val="28"/>
          <w:szCs w:val="28"/>
        </w:rPr>
        <w:t xml:space="preserve"> để</w:t>
      </w:r>
      <w:r w:rsidR="001928E8" w:rsidRPr="0063677F">
        <w:rPr>
          <w:rFonts w:ascii="Times New Roman" w:hAnsi="Times New Roman" w:cs="Times New Roman"/>
          <w:sz w:val="28"/>
          <w:szCs w:val="28"/>
          <w:lang w:val="vi-VN"/>
        </w:rPr>
        <w:t xml:space="preserve"> tính điểm </w:t>
      </w:r>
      <w:r w:rsidR="001928E8" w:rsidRPr="0063677F">
        <w:rPr>
          <w:rFonts w:ascii="Times New Roman" w:hAnsi="Times New Roman" w:cs="Times New Roman"/>
          <w:sz w:val="28"/>
          <w:szCs w:val="28"/>
        </w:rPr>
        <w:t>ưu tiên</w:t>
      </w:r>
      <w:r w:rsidR="001928E8" w:rsidRPr="0063677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928E8" w:rsidRPr="0063677F" w:rsidRDefault="0063677F" w:rsidP="0063677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8E8" w:rsidRPr="0063677F">
        <w:rPr>
          <w:rFonts w:ascii="Times New Roman" w:hAnsi="Times New Roman" w:cs="Times New Roman"/>
          <w:sz w:val="28"/>
          <w:szCs w:val="28"/>
        </w:rPr>
        <w:t>Bản photo</w:t>
      </w:r>
      <w:r w:rsidR="00352F2D">
        <w:rPr>
          <w:rFonts w:ascii="Times New Roman" w:hAnsi="Times New Roman" w:cs="Times New Roman"/>
          <w:sz w:val="28"/>
          <w:szCs w:val="28"/>
        </w:rPr>
        <w:t xml:space="preserve"> (không cần công chứng)</w:t>
      </w:r>
      <w:r w:rsidR="001928E8" w:rsidRPr="0063677F">
        <w:rPr>
          <w:rFonts w:ascii="Times New Roman" w:hAnsi="Times New Roman" w:cs="Times New Roman"/>
          <w:sz w:val="28"/>
          <w:szCs w:val="28"/>
        </w:rPr>
        <w:t xml:space="preserve"> các giấy chứng nhận đạt giải các cuộc thi (nếu có</w:t>
      </w:r>
      <w:r w:rsidR="00C14240">
        <w:rPr>
          <w:rFonts w:ascii="Times New Roman" w:hAnsi="Times New Roman" w:cs="Times New Roman"/>
          <w:sz w:val="28"/>
          <w:szCs w:val="28"/>
        </w:rPr>
        <w:t>, để ưu tiên trường hợp học sinh có ĐTS bằng nhau</w:t>
      </w:r>
      <w:r w:rsidR="001928E8" w:rsidRPr="0063677F">
        <w:rPr>
          <w:rFonts w:ascii="Times New Roman" w:hAnsi="Times New Roman" w:cs="Times New Roman"/>
          <w:sz w:val="28"/>
          <w:szCs w:val="28"/>
        </w:rPr>
        <w:t>)</w:t>
      </w:r>
    </w:p>
    <w:p w:rsidR="001928E8" w:rsidRPr="0063677F" w:rsidRDefault="0063677F" w:rsidP="0063677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8E8" w:rsidRPr="0063677F">
        <w:rPr>
          <w:rFonts w:ascii="Times New Roman" w:hAnsi="Times New Roman" w:cs="Times New Roman"/>
          <w:sz w:val="28"/>
          <w:szCs w:val="28"/>
        </w:rPr>
        <w:t xml:space="preserve">02 ảnh 3x4: ghi rõ họ tên, ngày sinh ở mặt sau ảnh </w:t>
      </w:r>
    </w:p>
    <w:p w:rsidR="001928E8" w:rsidRPr="00AE5D9B" w:rsidRDefault="001928E8" w:rsidP="001928E8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E5D9B">
        <w:rPr>
          <w:rFonts w:ascii="Times New Roman" w:hAnsi="Times New Roman" w:cs="Times New Roman"/>
          <w:b/>
          <w:sz w:val="28"/>
          <w:szCs w:val="28"/>
        </w:rPr>
        <w:t>VI. THỜI GIAN</w:t>
      </w:r>
      <w:r w:rsidRPr="00AE5D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TUYỂN SINH:</w:t>
      </w:r>
    </w:p>
    <w:p w:rsidR="001928E8" w:rsidRPr="00AE5D9B" w:rsidRDefault="001928E8" w:rsidP="0063677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9B">
        <w:rPr>
          <w:rFonts w:ascii="Times New Roman" w:hAnsi="Times New Roman" w:cs="Times New Roman"/>
          <w:b/>
          <w:sz w:val="28"/>
          <w:szCs w:val="28"/>
          <w:lang w:val="vi-VN"/>
        </w:rPr>
        <w:t>1. Đăng</w:t>
      </w:r>
      <w:r w:rsidR="00BA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9B">
        <w:rPr>
          <w:rFonts w:ascii="Times New Roman" w:hAnsi="Times New Roman" w:cs="Times New Roman"/>
          <w:b/>
          <w:sz w:val="28"/>
          <w:szCs w:val="28"/>
          <w:lang w:val="vi-VN"/>
        </w:rPr>
        <w:t>ký</w:t>
      </w:r>
      <w:r w:rsidR="00BA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E6C">
        <w:rPr>
          <w:rFonts w:ascii="Times New Roman" w:hAnsi="Times New Roman" w:cs="Times New Roman"/>
          <w:b/>
          <w:sz w:val="28"/>
          <w:szCs w:val="28"/>
        </w:rPr>
        <w:t>dự</w:t>
      </w:r>
      <w:r w:rsidR="00BA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9B">
        <w:rPr>
          <w:rFonts w:ascii="Times New Roman" w:hAnsi="Times New Roman" w:cs="Times New Roman"/>
          <w:b/>
          <w:sz w:val="28"/>
          <w:szCs w:val="28"/>
          <w:lang w:val="vi-VN"/>
        </w:rPr>
        <w:t>tuyển</w:t>
      </w:r>
    </w:p>
    <w:p w:rsidR="001928E8" w:rsidRPr="00AE5D9B" w:rsidRDefault="0063677F" w:rsidP="001928E8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P</w:t>
      </w:r>
      <w:r w:rsidR="001928E8" w:rsidRPr="00AE5D9B">
        <w:rPr>
          <w:rFonts w:ascii="Times New Roman" w:hAnsi="Times New Roman" w:cs="Times New Roman"/>
          <w:sz w:val="28"/>
          <w:szCs w:val="28"/>
        </w:rPr>
        <w:t>hát hành và thu hồ sơ</w:t>
      </w:r>
      <w:r w:rsidR="00C20D8C">
        <w:rPr>
          <w:rFonts w:ascii="Times New Roman" w:hAnsi="Times New Roman" w:cs="Times New Roman"/>
          <w:sz w:val="28"/>
          <w:szCs w:val="28"/>
        </w:rPr>
        <w:t xml:space="preserve"> đăng ký dự </w:t>
      </w:r>
      <w:r w:rsidR="007C5E6C">
        <w:rPr>
          <w:rFonts w:ascii="Times New Roman" w:hAnsi="Times New Roman" w:cs="Times New Roman"/>
          <w:sz w:val="28"/>
          <w:szCs w:val="28"/>
        </w:rPr>
        <w:t>tuyển</w:t>
      </w:r>
      <w:r w:rsidR="001928E8" w:rsidRPr="00AE5D9B">
        <w:rPr>
          <w:rFonts w:ascii="Times New Roman" w:hAnsi="Times New Roman" w:cs="Times New Roman"/>
          <w:sz w:val="28"/>
          <w:szCs w:val="28"/>
        </w:rPr>
        <w:t xml:space="preserve"> tại trường THCS Nam Từ Liêm (Khu đô thị mới Xuân Phương, phường Xuân Phương, quận Nam Từ Liêm) từ ngày</w:t>
      </w:r>
      <w:r w:rsidR="00E0398E">
        <w:rPr>
          <w:rFonts w:ascii="Times New Roman" w:hAnsi="Times New Roman" w:cs="Times New Roman"/>
          <w:sz w:val="28"/>
          <w:szCs w:val="28"/>
        </w:rPr>
        <w:t xml:space="preserve"> </w:t>
      </w:r>
      <w:r w:rsidR="00A50D60">
        <w:rPr>
          <w:rFonts w:ascii="Times New Roman" w:hAnsi="Times New Roman" w:cs="Times New Roman"/>
          <w:sz w:val="28"/>
          <w:szCs w:val="28"/>
        </w:rPr>
        <w:t>2</w:t>
      </w:r>
      <w:r w:rsidR="005618C4">
        <w:rPr>
          <w:rFonts w:ascii="Times New Roman" w:hAnsi="Times New Roman" w:cs="Times New Roman"/>
          <w:sz w:val="28"/>
          <w:szCs w:val="28"/>
        </w:rPr>
        <w:t>2</w:t>
      </w:r>
      <w:r w:rsidR="009D1B7E">
        <w:rPr>
          <w:rFonts w:ascii="Times New Roman" w:hAnsi="Times New Roman" w:cs="Times New Roman"/>
          <w:sz w:val="28"/>
          <w:szCs w:val="28"/>
        </w:rPr>
        <w:t>/</w:t>
      </w:r>
      <w:r w:rsidR="0069677C">
        <w:rPr>
          <w:rFonts w:ascii="Times New Roman" w:hAnsi="Times New Roman" w:cs="Times New Roman"/>
          <w:sz w:val="28"/>
          <w:szCs w:val="28"/>
        </w:rPr>
        <w:t>5</w:t>
      </w:r>
      <w:r w:rsidR="009D1B7E">
        <w:rPr>
          <w:rFonts w:ascii="Times New Roman" w:hAnsi="Times New Roman" w:cs="Times New Roman"/>
          <w:sz w:val="28"/>
          <w:szCs w:val="28"/>
        </w:rPr>
        <w:t>/201</w:t>
      </w:r>
      <w:r w:rsidR="0069677C">
        <w:rPr>
          <w:rFonts w:ascii="Times New Roman" w:hAnsi="Times New Roman" w:cs="Times New Roman"/>
          <w:sz w:val="28"/>
          <w:szCs w:val="28"/>
        </w:rPr>
        <w:t>9</w:t>
      </w:r>
      <w:r w:rsidR="009D1B7E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5618C4">
        <w:rPr>
          <w:rFonts w:ascii="Times New Roman" w:hAnsi="Times New Roman" w:cs="Times New Roman"/>
          <w:sz w:val="28"/>
          <w:szCs w:val="28"/>
        </w:rPr>
        <w:t>29</w:t>
      </w:r>
      <w:r w:rsidR="009D1B7E">
        <w:rPr>
          <w:rFonts w:ascii="Times New Roman" w:hAnsi="Times New Roman" w:cs="Times New Roman"/>
          <w:sz w:val="28"/>
          <w:szCs w:val="28"/>
        </w:rPr>
        <w:t>/</w:t>
      </w:r>
      <w:r w:rsidR="00A50D60">
        <w:rPr>
          <w:rFonts w:ascii="Times New Roman" w:hAnsi="Times New Roman" w:cs="Times New Roman"/>
          <w:sz w:val="28"/>
          <w:szCs w:val="28"/>
        </w:rPr>
        <w:t>5</w:t>
      </w:r>
      <w:r w:rsidR="009D1B7E">
        <w:rPr>
          <w:rFonts w:ascii="Times New Roman" w:hAnsi="Times New Roman" w:cs="Times New Roman"/>
          <w:sz w:val="28"/>
          <w:szCs w:val="28"/>
        </w:rPr>
        <w:t>/201</w:t>
      </w:r>
      <w:r w:rsidR="0069677C">
        <w:rPr>
          <w:rFonts w:ascii="Times New Roman" w:hAnsi="Times New Roman" w:cs="Times New Roman"/>
          <w:sz w:val="28"/>
          <w:szCs w:val="28"/>
        </w:rPr>
        <w:t>9</w:t>
      </w:r>
      <w:r w:rsidR="00806FC5">
        <w:rPr>
          <w:rFonts w:ascii="Times New Roman" w:hAnsi="Times New Roman" w:cs="Times New Roman"/>
          <w:sz w:val="28"/>
          <w:szCs w:val="28"/>
        </w:rPr>
        <w:t xml:space="preserve"> </w:t>
      </w:r>
      <w:r w:rsidR="005618C4" w:rsidRPr="004E449F">
        <w:rPr>
          <w:rFonts w:ascii="Times New Roman" w:hAnsi="Times New Roman" w:cs="Times New Roman"/>
          <w:i/>
          <w:sz w:val="28"/>
          <w:szCs w:val="28"/>
        </w:rPr>
        <w:t>(</w:t>
      </w:r>
      <w:r w:rsidR="005618C4">
        <w:rPr>
          <w:rFonts w:ascii="Times New Roman" w:hAnsi="Times New Roman" w:cs="Times New Roman"/>
          <w:i/>
          <w:sz w:val="28"/>
          <w:szCs w:val="28"/>
        </w:rPr>
        <w:t>t</w:t>
      </w:r>
      <w:r w:rsidR="005618C4" w:rsidRPr="004E449F">
        <w:rPr>
          <w:rFonts w:ascii="Times New Roman" w:hAnsi="Times New Roman" w:cs="Times New Roman"/>
          <w:i/>
          <w:sz w:val="28"/>
          <w:szCs w:val="28"/>
        </w:rPr>
        <w:t>rừ Chủ nhật)</w:t>
      </w:r>
    </w:p>
    <w:p w:rsidR="001928E8" w:rsidRPr="00AE5D9B" w:rsidRDefault="001928E8" w:rsidP="001928E8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D9B">
        <w:rPr>
          <w:rFonts w:ascii="Times New Roman" w:hAnsi="Times New Roman" w:cs="Times New Roman"/>
          <w:sz w:val="28"/>
          <w:szCs w:val="28"/>
        </w:rPr>
        <w:t>+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 xml:space="preserve"> Sáng</w:t>
      </w:r>
      <w:r w:rsidR="00806FC5">
        <w:rPr>
          <w:rFonts w:ascii="Times New Roman" w:hAnsi="Times New Roman" w:cs="Times New Roman"/>
          <w:sz w:val="28"/>
          <w:szCs w:val="28"/>
        </w:rPr>
        <w:t xml:space="preserve"> 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 xml:space="preserve">từ </w:t>
      </w:r>
      <w:r w:rsidR="001739B3">
        <w:rPr>
          <w:rFonts w:ascii="Times New Roman" w:hAnsi="Times New Roman" w:cs="Times New Roman"/>
          <w:sz w:val="28"/>
          <w:szCs w:val="28"/>
        </w:rPr>
        <w:t>7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1739B3">
        <w:rPr>
          <w:rFonts w:ascii="Times New Roman" w:hAnsi="Times New Roman" w:cs="Times New Roman"/>
          <w:sz w:val="28"/>
          <w:szCs w:val="28"/>
        </w:rPr>
        <w:t>3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>0 đến 11h</w:t>
      </w:r>
      <w:r w:rsidR="00C20D8C">
        <w:rPr>
          <w:rFonts w:ascii="Times New Roman" w:hAnsi="Times New Roman" w:cs="Times New Roman"/>
          <w:sz w:val="28"/>
          <w:szCs w:val="28"/>
        </w:rPr>
        <w:t>30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</w:p>
    <w:p w:rsidR="001928E8" w:rsidRDefault="001928E8" w:rsidP="001928E8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D9B">
        <w:rPr>
          <w:rFonts w:ascii="Times New Roman" w:hAnsi="Times New Roman" w:cs="Times New Roman"/>
          <w:sz w:val="28"/>
          <w:szCs w:val="28"/>
        </w:rPr>
        <w:t>+</w:t>
      </w:r>
      <w:r w:rsidR="00806FC5">
        <w:rPr>
          <w:rFonts w:ascii="Times New Roman" w:hAnsi="Times New Roman" w:cs="Times New Roman"/>
          <w:sz w:val="28"/>
          <w:szCs w:val="28"/>
        </w:rPr>
        <w:t xml:space="preserve"> 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>Chiều từ 14h00 đến 17h</w:t>
      </w:r>
      <w:r w:rsidR="00DC576F">
        <w:rPr>
          <w:rFonts w:ascii="Times New Roman" w:hAnsi="Times New Roman" w:cs="Times New Roman"/>
          <w:sz w:val="28"/>
          <w:szCs w:val="28"/>
        </w:rPr>
        <w:t>3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>0.</w:t>
      </w:r>
      <w:bookmarkStart w:id="0" w:name="_GoBack"/>
      <w:bookmarkEnd w:id="0"/>
    </w:p>
    <w:p w:rsidR="00DB6A6A" w:rsidRPr="0039466B" w:rsidRDefault="0039466B" w:rsidP="0039466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="00806FC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20D8C" w:rsidRPr="0039466B">
        <w:rPr>
          <w:rFonts w:ascii="Times New Roman" w:hAnsi="Times New Roman" w:cs="Times New Roman"/>
          <w:b/>
          <w:sz w:val="27"/>
          <w:szCs w:val="27"/>
          <w:lang w:val="vi-VN"/>
        </w:rPr>
        <w:t>T</w:t>
      </w:r>
      <w:r w:rsidR="00035BC2" w:rsidRPr="0039466B">
        <w:rPr>
          <w:rFonts w:ascii="Times New Roman" w:hAnsi="Times New Roman" w:cs="Times New Roman"/>
          <w:b/>
          <w:sz w:val="27"/>
          <w:szCs w:val="27"/>
        </w:rPr>
        <w:t>hông báo danh sách phòng thi</w:t>
      </w:r>
      <w:r w:rsidR="00035BC2" w:rsidRPr="0039466B">
        <w:rPr>
          <w:rFonts w:ascii="Times New Roman" w:hAnsi="Times New Roman" w:cs="Times New Roman"/>
          <w:sz w:val="27"/>
          <w:szCs w:val="27"/>
          <w:lang w:val="vi-VN"/>
        </w:rPr>
        <w:t xml:space="preserve">: </w:t>
      </w:r>
      <w:r w:rsidR="00035BC2" w:rsidRPr="0039466B">
        <w:rPr>
          <w:rFonts w:ascii="Times New Roman" w:hAnsi="Times New Roman" w:cs="Times New Roman"/>
          <w:sz w:val="27"/>
          <w:szCs w:val="27"/>
        </w:rPr>
        <w:t>4</w:t>
      </w:r>
      <w:r w:rsidR="00C20D8C" w:rsidRPr="0039466B">
        <w:rPr>
          <w:rFonts w:ascii="Times New Roman" w:hAnsi="Times New Roman" w:cs="Times New Roman"/>
          <w:sz w:val="27"/>
          <w:szCs w:val="27"/>
          <w:lang w:val="vi-VN"/>
        </w:rPr>
        <w:t>/6/201</w:t>
      </w:r>
      <w:r w:rsidR="0069677C" w:rsidRPr="0039466B">
        <w:rPr>
          <w:rFonts w:ascii="Times New Roman" w:hAnsi="Times New Roman" w:cs="Times New Roman"/>
          <w:sz w:val="27"/>
          <w:szCs w:val="27"/>
        </w:rPr>
        <w:t>9</w:t>
      </w:r>
    </w:p>
    <w:p w:rsidR="00035BC2" w:rsidRPr="0039466B" w:rsidRDefault="0039466B" w:rsidP="0039466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</w:t>
      </w:r>
      <w:r w:rsidR="00806FC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35BC2" w:rsidRPr="0039466B">
        <w:rPr>
          <w:rFonts w:ascii="Times New Roman" w:hAnsi="Times New Roman" w:cs="Times New Roman"/>
          <w:b/>
          <w:sz w:val="27"/>
          <w:szCs w:val="27"/>
        </w:rPr>
        <w:t>Tổ chức kiểm tra</w:t>
      </w:r>
      <w:r w:rsidR="00035BC2" w:rsidRPr="0039466B">
        <w:rPr>
          <w:rFonts w:ascii="Times New Roman" w:hAnsi="Times New Roman" w:cs="Times New Roman"/>
          <w:sz w:val="27"/>
          <w:szCs w:val="27"/>
        </w:rPr>
        <w:t>: 7/6/2019 (Buổi sáng)</w:t>
      </w:r>
    </w:p>
    <w:p w:rsidR="00035BC2" w:rsidRPr="0039466B" w:rsidRDefault="0039466B" w:rsidP="0039466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</w:t>
      </w:r>
      <w:r w:rsidR="00806FC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35BC2" w:rsidRPr="0039466B">
        <w:rPr>
          <w:rFonts w:ascii="Times New Roman" w:hAnsi="Times New Roman" w:cs="Times New Roman"/>
          <w:b/>
          <w:sz w:val="27"/>
          <w:szCs w:val="27"/>
        </w:rPr>
        <w:t xml:space="preserve">Công bố </w:t>
      </w:r>
      <w:r w:rsidR="00122799" w:rsidRPr="0039466B">
        <w:rPr>
          <w:rFonts w:ascii="Times New Roman" w:hAnsi="Times New Roman" w:cs="Times New Roman"/>
          <w:b/>
          <w:sz w:val="27"/>
          <w:szCs w:val="27"/>
        </w:rPr>
        <w:t>kết quả</w:t>
      </w:r>
      <w:r w:rsidR="00035BC2" w:rsidRPr="0039466B">
        <w:rPr>
          <w:rFonts w:ascii="Times New Roman" w:hAnsi="Times New Roman" w:cs="Times New Roman"/>
          <w:b/>
          <w:sz w:val="27"/>
          <w:szCs w:val="27"/>
        </w:rPr>
        <w:t xml:space="preserve"> (ĐXT, ĐKT, ĐTS)</w:t>
      </w:r>
      <w:r w:rsidR="00035BC2" w:rsidRPr="0039466B">
        <w:rPr>
          <w:rFonts w:ascii="Times New Roman" w:hAnsi="Times New Roman" w:cs="Times New Roman"/>
          <w:sz w:val="27"/>
          <w:szCs w:val="27"/>
        </w:rPr>
        <w:t>: 1</w:t>
      </w:r>
      <w:r w:rsidR="00E9713A" w:rsidRPr="0039466B">
        <w:rPr>
          <w:rFonts w:ascii="Times New Roman" w:hAnsi="Times New Roman" w:cs="Times New Roman"/>
          <w:sz w:val="27"/>
          <w:szCs w:val="27"/>
        </w:rPr>
        <w:t>1</w:t>
      </w:r>
      <w:r w:rsidR="00035BC2" w:rsidRPr="0039466B">
        <w:rPr>
          <w:rFonts w:ascii="Times New Roman" w:hAnsi="Times New Roman" w:cs="Times New Roman"/>
          <w:sz w:val="27"/>
          <w:szCs w:val="27"/>
        </w:rPr>
        <w:t>/6/2019</w:t>
      </w:r>
    </w:p>
    <w:p w:rsidR="00E9713A" w:rsidRPr="0039466B" w:rsidRDefault="0039466B" w:rsidP="0039466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5.</w:t>
      </w:r>
      <w:r w:rsidR="005A29AD" w:rsidRPr="0039466B">
        <w:rPr>
          <w:rFonts w:ascii="Times New Roman" w:hAnsi="Times New Roman" w:cs="Times New Roman"/>
          <w:b/>
          <w:sz w:val="27"/>
          <w:szCs w:val="27"/>
        </w:rPr>
        <w:t>P</w:t>
      </w:r>
      <w:r w:rsidR="00E9713A" w:rsidRPr="0039466B">
        <w:rPr>
          <w:rFonts w:ascii="Times New Roman" w:hAnsi="Times New Roman" w:cs="Times New Roman"/>
          <w:b/>
          <w:sz w:val="27"/>
          <w:szCs w:val="27"/>
        </w:rPr>
        <w:t>húc khảo</w:t>
      </w:r>
      <w:r w:rsidR="00E9713A" w:rsidRPr="0039466B">
        <w:rPr>
          <w:rFonts w:ascii="Times New Roman" w:hAnsi="Times New Roman" w:cs="Times New Roman"/>
          <w:sz w:val="27"/>
          <w:szCs w:val="27"/>
        </w:rPr>
        <w:t>:</w:t>
      </w:r>
    </w:p>
    <w:p w:rsidR="005A29AD" w:rsidRDefault="0039466B" w:rsidP="005A29AD">
      <w:pPr>
        <w:spacing w:after="0" w:line="312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5A29AD">
        <w:rPr>
          <w:rFonts w:ascii="Times New Roman" w:hAnsi="Times New Roman" w:cs="Times New Roman"/>
          <w:sz w:val="27"/>
          <w:szCs w:val="27"/>
        </w:rPr>
        <w:t>.1.</w:t>
      </w:r>
      <w:r w:rsidR="00806FC5">
        <w:rPr>
          <w:rFonts w:ascii="Times New Roman" w:hAnsi="Times New Roman" w:cs="Times New Roman"/>
          <w:sz w:val="27"/>
          <w:szCs w:val="27"/>
        </w:rPr>
        <w:t xml:space="preserve"> </w:t>
      </w:r>
      <w:r w:rsidR="005A29AD">
        <w:rPr>
          <w:rFonts w:ascii="Times New Roman" w:hAnsi="Times New Roman" w:cs="Times New Roman"/>
          <w:sz w:val="27"/>
          <w:szCs w:val="27"/>
        </w:rPr>
        <w:t>Nhận đơn phúc khảo: 1</w:t>
      </w:r>
      <w:r w:rsidR="00D26C5D">
        <w:rPr>
          <w:rFonts w:ascii="Times New Roman" w:hAnsi="Times New Roman" w:cs="Times New Roman"/>
          <w:sz w:val="27"/>
          <w:szCs w:val="27"/>
        </w:rPr>
        <w:t>3</w:t>
      </w:r>
      <w:r w:rsidR="005A29AD">
        <w:rPr>
          <w:rFonts w:ascii="Times New Roman" w:hAnsi="Times New Roman" w:cs="Times New Roman"/>
          <w:sz w:val="27"/>
          <w:szCs w:val="27"/>
        </w:rPr>
        <w:t>/6/2019</w:t>
      </w:r>
      <w:r w:rsidR="004C3736">
        <w:rPr>
          <w:rFonts w:ascii="Times New Roman" w:hAnsi="Times New Roman" w:cs="Times New Roman"/>
          <w:sz w:val="27"/>
          <w:szCs w:val="27"/>
        </w:rPr>
        <w:t xml:space="preserve"> (Từ 7h30-17h00)</w:t>
      </w:r>
    </w:p>
    <w:p w:rsidR="005A29AD" w:rsidRPr="005A29AD" w:rsidRDefault="0039466B" w:rsidP="005A29AD">
      <w:pPr>
        <w:spacing w:after="0" w:line="312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5A29AD">
        <w:rPr>
          <w:rFonts w:ascii="Times New Roman" w:hAnsi="Times New Roman" w:cs="Times New Roman"/>
          <w:sz w:val="27"/>
          <w:szCs w:val="27"/>
        </w:rPr>
        <w:t>.2.</w:t>
      </w:r>
      <w:r w:rsidR="00806FC5">
        <w:rPr>
          <w:rFonts w:ascii="Times New Roman" w:hAnsi="Times New Roman" w:cs="Times New Roman"/>
          <w:sz w:val="27"/>
          <w:szCs w:val="27"/>
        </w:rPr>
        <w:t xml:space="preserve"> </w:t>
      </w:r>
      <w:r w:rsidR="005A29AD">
        <w:rPr>
          <w:rFonts w:ascii="Times New Roman" w:hAnsi="Times New Roman" w:cs="Times New Roman"/>
          <w:sz w:val="27"/>
          <w:szCs w:val="27"/>
        </w:rPr>
        <w:t>Công bố kết quả phúc khảo: 1</w:t>
      </w:r>
      <w:r w:rsidR="004C3736">
        <w:rPr>
          <w:rFonts w:ascii="Times New Roman" w:hAnsi="Times New Roman" w:cs="Times New Roman"/>
          <w:sz w:val="27"/>
          <w:szCs w:val="27"/>
        </w:rPr>
        <w:t>5</w:t>
      </w:r>
      <w:r w:rsidR="005A29AD">
        <w:rPr>
          <w:rFonts w:ascii="Times New Roman" w:hAnsi="Times New Roman" w:cs="Times New Roman"/>
          <w:sz w:val="27"/>
          <w:szCs w:val="27"/>
        </w:rPr>
        <w:t>/6/2019</w:t>
      </w:r>
    </w:p>
    <w:p w:rsidR="005A29AD" w:rsidRDefault="0039466B" w:rsidP="0039466B">
      <w:pPr>
        <w:spacing w:after="0" w:line="30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928E8" w:rsidRPr="00892CB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1928E8" w:rsidRPr="00892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AD">
        <w:rPr>
          <w:rFonts w:ascii="Times New Roman" w:hAnsi="Times New Roman" w:cs="Times New Roman"/>
          <w:b/>
          <w:sz w:val="28"/>
          <w:szCs w:val="28"/>
        </w:rPr>
        <w:t>Làm thủ tục nhập học:</w:t>
      </w:r>
    </w:p>
    <w:p w:rsidR="001928E8" w:rsidRDefault="005A29AD" w:rsidP="00AF66CD">
      <w:pPr>
        <w:spacing w:after="0" w:line="30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H</w:t>
      </w:r>
      <w:r w:rsidR="001928E8" w:rsidRPr="004C3736">
        <w:rPr>
          <w:rFonts w:ascii="Times New Roman" w:hAnsi="Times New Roman" w:cs="Times New Roman"/>
          <w:sz w:val="28"/>
          <w:szCs w:val="28"/>
        </w:rPr>
        <w:t>ọc sinh trúng tuyển</w:t>
      </w:r>
      <w:r w:rsidRPr="004C3736">
        <w:rPr>
          <w:rFonts w:ascii="Times New Roman" w:hAnsi="Times New Roman" w:cs="Times New Roman"/>
          <w:sz w:val="28"/>
          <w:szCs w:val="28"/>
        </w:rPr>
        <w:t xml:space="preserve"> làm thủ tục nhập học</w:t>
      </w:r>
      <w:r w:rsidR="00EA5C48" w:rsidRPr="004C3736">
        <w:rPr>
          <w:rFonts w:ascii="Times New Roman" w:hAnsi="Times New Roman" w:cs="Times New Roman"/>
          <w:sz w:val="28"/>
          <w:szCs w:val="28"/>
        </w:rPr>
        <w:t>: từ 1</w:t>
      </w:r>
      <w:r w:rsidR="004C3736">
        <w:rPr>
          <w:rFonts w:ascii="Times New Roman" w:hAnsi="Times New Roman" w:cs="Times New Roman"/>
          <w:sz w:val="28"/>
          <w:szCs w:val="28"/>
        </w:rPr>
        <w:t>7</w:t>
      </w:r>
      <w:r w:rsidR="00EA5C48" w:rsidRPr="004C3736">
        <w:rPr>
          <w:rFonts w:ascii="Times New Roman" w:hAnsi="Times New Roman" w:cs="Times New Roman"/>
          <w:sz w:val="28"/>
          <w:szCs w:val="28"/>
        </w:rPr>
        <w:t>/6 – 2</w:t>
      </w:r>
      <w:r w:rsidR="00D86A55">
        <w:rPr>
          <w:rFonts w:ascii="Times New Roman" w:hAnsi="Times New Roman" w:cs="Times New Roman"/>
          <w:sz w:val="28"/>
          <w:szCs w:val="28"/>
        </w:rPr>
        <w:t>0</w:t>
      </w:r>
      <w:r w:rsidR="00EA5C48" w:rsidRPr="004C3736">
        <w:rPr>
          <w:rFonts w:ascii="Times New Roman" w:hAnsi="Times New Roman" w:cs="Times New Roman"/>
          <w:sz w:val="28"/>
          <w:szCs w:val="28"/>
        </w:rPr>
        <w:t>/6/2019</w:t>
      </w:r>
      <w:r w:rsidRPr="004C3736">
        <w:rPr>
          <w:rFonts w:ascii="Times New Roman" w:hAnsi="Times New Roman" w:cs="Times New Roman"/>
          <w:sz w:val="28"/>
          <w:szCs w:val="28"/>
        </w:rPr>
        <w:t xml:space="preserve"> tại Phòng Hội đồng nhà trường (Tầng 2, nhà A)</w:t>
      </w:r>
    </w:p>
    <w:p w:rsidR="00352F2D" w:rsidRPr="00AE5D9B" w:rsidRDefault="00352F2D" w:rsidP="00352F2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D9B">
        <w:rPr>
          <w:rFonts w:ascii="Times New Roman" w:hAnsi="Times New Roman" w:cs="Times New Roman"/>
          <w:sz w:val="28"/>
          <w:szCs w:val="28"/>
        </w:rPr>
        <w:t>+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 xml:space="preserve"> Sáng</w:t>
      </w:r>
      <w:r w:rsidR="00806FC5">
        <w:rPr>
          <w:rFonts w:ascii="Times New Roman" w:hAnsi="Times New Roman" w:cs="Times New Roman"/>
          <w:sz w:val="28"/>
          <w:szCs w:val="28"/>
        </w:rPr>
        <w:t xml:space="preserve"> 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 xml:space="preserve">từ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>0 đến 11h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</w:p>
    <w:p w:rsidR="00352F2D" w:rsidRDefault="00352F2D" w:rsidP="00352F2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D9B">
        <w:rPr>
          <w:rFonts w:ascii="Times New Roman" w:hAnsi="Times New Roman" w:cs="Times New Roman"/>
          <w:sz w:val="28"/>
          <w:szCs w:val="28"/>
        </w:rPr>
        <w:t>+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>Chiều từ 14h00 đến 17h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5D9B">
        <w:rPr>
          <w:rFonts w:ascii="Times New Roman" w:hAnsi="Times New Roman" w:cs="Times New Roman"/>
          <w:sz w:val="28"/>
          <w:szCs w:val="28"/>
          <w:lang w:val="vi-VN"/>
        </w:rPr>
        <w:t>0.</w:t>
      </w:r>
    </w:p>
    <w:p w:rsidR="001928E8" w:rsidRDefault="0039466B" w:rsidP="0039466B">
      <w:pPr>
        <w:spacing w:after="0" w:line="30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928E8" w:rsidRPr="00C309DE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Hồ sơ </w:t>
      </w:r>
      <w:r w:rsidR="00944F5D">
        <w:rPr>
          <w:rFonts w:ascii="Times New Roman" w:hAnsi="Times New Roman" w:cs="Times New Roman"/>
          <w:b/>
          <w:sz w:val="28"/>
          <w:szCs w:val="28"/>
        </w:rPr>
        <w:t>nhập học</w:t>
      </w:r>
      <w:r w:rsidR="001928E8" w:rsidRPr="00C309D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gồm:</w:t>
      </w:r>
    </w:p>
    <w:p w:rsidR="00352F2D" w:rsidRDefault="00030AF1" w:rsidP="00352F2D">
      <w:pPr>
        <w:spacing w:after="0" w:line="30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0AF1">
        <w:rPr>
          <w:rFonts w:ascii="Times New Roman" w:hAnsi="Times New Roman" w:cs="Times New Roman"/>
          <w:sz w:val="28"/>
          <w:szCs w:val="28"/>
        </w:rPr>
        <w:t>Đơn đăng ký nhập học</w:t>
      </w:r>
      <w:r w:rsidR="00352F2D">
        <w:rPr>
          <w:rFonts w:ascii="Times New Roman" w:hAnsi="Times New Roman" w:cs="Times New Roman"/>
          <w:sz w:val="28"/>
          <w:szCs w:val="28"/>
        </w:rPr>
        <w:t xml:space="preserve"> (</w:t>
      </w:r>
      <w:r w:rsidR="00352F2D" w:rsidRPr="0063677F">
        <w:rPr>
          <w:rFonts w:ascii="Times New Roman" w:hAnsi="Times New Roman" w:cs="Times New Roman"/>
          <w:sz w:val="28"/>
          <w:szCs w:val="28"/>
        </w:rPr>
        <w:t>theo mẫu của trường)</w:t>
      </w:r>
    </w:p>
    <w:p w:rsidR="001928E8" w:rsidRPr="00C309DE" w:rsidRDefault="001928E8" w:rsidP="00352F2D">
      <w:pPr>
        <w:spacing w:after="0" w:line="305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309D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030AF1">
        <w:rPr>
          <w:rFonts w:ascii="Times New Roman" w:hAnsi="Times New Roman" w:cs="Times New Roman"/>
          <w:sz w:val="28"/>
          <w:szCs w:val="28"/>
        </w:rPr>
        <w:t xml:space="preserve">Bản chính </w:t>
      </w:r>
      <w:r w:rsidRPr="00C309DE">
        <w:rPr>
          <w:rFonts w:ascii="Times New Roman" w:hAnsi="Times New Roman" w:cs="Times New Roman"/>
          <w:sz w:val="28"/>
          <w:szCs w:val="28"/>
          <w:lang w:val="vi-VN"/>
        </w:rPr>
        <w:t xml:space="preserve">Học bạ </w:t>
      </w:r>
      <w:r w:rsidR="00030AF1">
        <w:rPr>
          <w:rFonts w:ascii="Times New Roman" w:hAnsi="Times New Roman" w:cs="Times New Roman"/>
          <w:sz w:val="28"/>
          <w:szCs w:val="28"/>
        </w:rPr>
        <w:t>tiểu học.</w:t>
      </w:r>
    </w:p>
    <w:p w:rsidR="001928E8" w:rsidRPr="00C309DE" w:rsidRDefault="001928E8" w:rsidP="001928E8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309DE">
        <w:rPr>
          <w:rFonts w:ascii="Times New Roman" w:hAnsi="Times New Roman" w:cs="Times New Roman"/>
          <w:sz w:val="28"/>
          <w:szCs w:val="28"/>
          <w:lang w:val="vi-VN"/>
        </w:rPr>
        <w:t>- Bản sao giấy khai sinh hợp lệ (mang theo bản chính để đối chiếu)</w:t>
      </w:r>
    </w:p>
    <w:p w:rsidR="001928E8" w:rsidRPr="00996BDA" w:rsidRDefault="001928E8" w:rsidP="001928E8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9DE">
        <w:rPr>
          <w:rFonts w:ascii="Times New Roman" w:hAnsi="Times New Roman" w:cs="Times New Roman"/>
          <w:sz w:val="28"/>
          <w:szCs w:val="28"/>
          <w:lang w:val="vi-VN"/>
        </w:rPr>
        <w:t>- Hộ khẩu ph</w:t>
      </w:r>
      <w:r w:rsidRPr="00C309DE">
        <w:rPr>
          <w:rFonts w:ascii="Times New Roman" w:hAnsi="Times New Roman" w:cs="Times New Roman"/>
          <w:sz w:val="28"/>
          <w:szCs w:val="28"/>
        </w:rPr>
        <w:t>o</w:t>
      </w:r>
      <w:r w:rsidRPr="00C309DE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C309DE">
        <w:rPr>
          <w:rFonts w:ascii="Times New Roman" w:hAnsi="Times New Roman" w:cs="Times New Roman"/>
          <w:sz w:val="28"/>
          <w:szCs w:val="28"/>
        </w:rPr>
        <w:t>o</w:t>
      </w:r>
      <w:r w:rsidRPr="00C309DE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030AF1">
        <w:rPr>
          <w:rFonts w:ascii="Times New Roman" w:hAnsi="Times New Roman" w:cs="Times New Roman"/>
          <w:sz w:val="28"/>
          <w:szCs w:val="28"/>
        </w:rPr>
        <w:t xml:space="preserve">không cần công chứng), </w:t>
      </w:r>
      <w:r w:rsidRPr="00C309DE">
        <w:rPr>
          <w:rFonts w:ascii="Times New Roman" w:hAnsi="Times New Roman" w:cs="Times New Roman"/>
          <w:sz w:val="28"/>
          <w:szCs w:val="28"/>
          <w:lang w:val="vi-VN"/>
        </w:rPr>
        <w:t>mang theo bản chính để đối chiế</w:t>
      </w:r>
      <w:r w:rsidR="00030AF1">
        <w:rPr>
          <w:rFonts w:ascii="Times New Roman" w:hAnsi="Times New Roman" w:cs="Times New Roman"/>
          <w:sz w:val="28"/>
          <w:szCs w:val="28"/>
          <w:lang w:val="vi-VN"/>
        </w:rPr>
        <w:t>u</w:t>
      </w:r>
      <w:r w:rsidR="00996BDA">
        <w:rPr>
          <w:rFonts w:ascii="Times New Roman" w:hAnsi="Times New Roman" w:cs="Times New Roman"/>
          <w:sz w:val="28"/>
          <w:szCs w:val="28"/>
        </w:rPr>
        <w:t xml:space="preserve"> hoặc </w:t>
      </w:r>
      <w:r w:rsidR="00030AF1">
        <w:rPr>
          <w:rFonts w:ascii="Times New Roman" w:hAnsi="Times New Roman" w:cs="Times New Roman"/>
          <w:sz w:val="28"/>
          <w:szCs w:val="28"/>
        </w:rPr>
        <w:t xml:space="preserve">giấy hẹn đã hoàn thành thủ tục nhập khẩu của công an quận, huyện, thị xã hoặc </w:t>
      </w:r>
      <w:r w:rsidR="00996BDA">
        <w:rPr>
          <w:rFonts w:ascii="Times New Roman" w:hAnsi="Times New Roman" w:cs="Times New Roman"/>
          <w:sz w:val="28"/>
          <w:szCs w:val="28"/>
        </w:rPr>
        <w:t>giấy xác nhận cư trú  tại địa bàn do công an phường cấp.</w:t>
      </w:r>
    </w:p>
    <w:p w:rsidR="001928E8" w:rsidRDefault="001928E8" w:rsidP="001928E8">
      <w:pPr>
        <w:spacing w:after="0" w:line="30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9DE">
        <w:rPr>
          <w:rFonts w:ascii="Times New Roman" w:hAnsi="Times New Roman" w:cs="Times New Roman"/>
          <w:sz w:val="28"/>
          <w:szCs w:val="28"/>
          <w:lang w:val="vi-VN"/>
        </w:rPr>
        <w:t>- Các giấy chứng nhận ưu tiên</w:t>
      </w:r>
      <w:r w:rsidRPr="00C309DE">
        <w:rPr>
          <w:rFonts w:ascii="Times New Roman" w:hAnsi="Times New Roman" w:cs="Times New Roman"/>
          <w:sz w:val="28"/>
          <w:szCs w:val="28"/>
        </w:rPr>
        <w:t xml:space="preserve">; </w:t>
      </w:r>
      <w:r w:rsidRPr="00C309DE">
        <w:rPr>
          <w:rFonts w:ascii="Times New Roman" w:hAnsi="Times New Roman" w:cs="Times New Roman"/>
          <w:sz w:val="28"/>
          <w:szCs w:val="28"/>
          <w:lang w:val="vi-VN"/>
        </w:rPr>
        <w:t>giấy chứng nhận đạt giải các cuộc thi (bản ph</w:t>
      </w:r>
      <w:r w:rsidRPr="00C309DE">
        <w:rPr>
          <w:rFonts w:ascii="Times New Roman" w:hAnsi="Times New Roman" w:cs="Times New Roman"/>
          <w:sz w:val="28"/>
          <w:szCs w:val="28"/>
        </w:rPr>
        <w:t>o</w:t>
      </w:r>
      <w:r w:rsidRPr="00C309DE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C309DE">
        <w:rPr>
          <w:rFonts w:ascii="Times New Roman" w:hAnsi="Times New Roman" w:cs="Times New Roman"/>
          <w:sz w:val="28"/>
          <w:szCs w:val="28"/>
        </w:rPr>
        <w:t>o</w:t>
      </w:r>
      <w:r w:rsidRPr="00C309DE">
        <w:rPr>
          <w:rFonts w:ascii="Times New Roman" w:hAnsi="Times New Roman" w:cs="Times New Roman"/>
          <w:sz w:val="28"/>
          <w:szCs w:val="28"/>
          <w:lang w:val="vi-VN"/>
        </w:rPr>
        <w:t xml:space="preserve"> công chứng- mang theo bản chính để đối chiếu).</w:t>
      </w:r>
    </w:p>
    <w:p w:rsidR="005A29AD" w:rsidRPr="00DD1846" w:rsidRDefault="0039466B" w:rsidP="0039466B">
      <w:pPr>
        <w:spacing w:after="0" w:line="30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A29AD" w:rsidRPr="00DD1846">
        <w:rPr>
          <w:rFonts w:ascii="Times New Roman" w:hAnsi="Times New Roman" w:cs="Times New Roman"/>
          <w:b/>
          <w:sz w:val="28"/>
          <w:szCs w:val="28"/>
        </w:rPr>
        <w:t>.</w:t>
      </w:r>
      <w:r w:rsidR="00806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AD" w:rsidRPr="00DD1846">
        <w:rPr>
          <w:rFonts w:ascii="Times New Roman" w:hAnsi="Times New Roman" w:cs="Times New Roman"/>
          <w:b/>
          <w:sz w:val="28"/>
          <w:szCs w:val="28"/>
        </w:rPr>
        <w:t>Thông tin liên hệ:</w:t>
      </w:r>
    </w:p>
    <w:p w:rsidR="005A29AD" w:rsidRDefault="005A29AD" w:rsidP="001928E8">
      <w:pPr>
        <w:spacing w:after="0" w:line="30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A12087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thông tin liên quan tuyể</w:t>
      </w:r>
      <w:r w:rsidR="00A12087">
        <w:rPr>
          <w:rFonts w:ascii="Times New Roman" w:hAnsi="Times New Roman" w:cs="Times New Roman"/>
          <w:sz w:val="28"/>
          <w:szCs w:val="28"/>
        </w:rPr>
        <w:t>n sinh,</w:t>
      </w:r>
      <w:r>
        <w:rPr>
          <w:rFonts w:ascii="Times New Roman" w:hAnsi="Times New Roman" w:cs="Times New Roman"/>
          <w:sz w:val="28"/>
          <w:szCs w:val="28"/>
        </w:rPr>
        <w:t xml:space="preserve"> phụ huynh liên h</w:t>
      </w:r>
      <w:r w:rsidR="00126E21">
        <w:rPr>
          <w:rFonts w:ascii="Times New Roman" w:hAnsi="Times New Roman" w:cs="Times New Roman"/>
          <w:sz w:val="28"/>
          <w:szCs w:val="28"/>
        </w:rPr>
        <w:t>ệ với</w:t>
      </w:r>
      <w:r>
        <w:rPr>
          <w:rFonts w:ascii="Times New Roman" w:hAnsi="Times New Roman" w:cs="Times New Roman"/>
          <w:sz w:val="28"/>
          <w:szCs w:val="28"/>
        </w:rPr>
        <w:t xml:space="preserve"> Văn phòng trường THCS Nam Từ Liêm</w:t>
      </w:r>
      <w:r w:rsidR="002C47AF">
        <w:rPr>
          <w:rFonts w:ascii="Times New Roman" w:hAnsi="Times New Roman" w:cs="Times New Roman"/>
          <w:sz w:val="28"/>
          <w:szCs w:val="28"/>
        </w:rPr>
        <w:t xml:space="preserve"> (ĐT: </w:t>
      </w:r>
      <w:r w:rsidR="00591004">
        <w:rPr>
          <w:rFonts w:ascii="Times New Roman" w:hAnsi="Times New Roman" w:cs="Times New Roman"/>
          <w:sz w:val="28"/>
          <w:szCs w:val="28"/>
        </w:rPr>
        <w:t>024.37653992</w:t>
      </w:r>
      <w:r w:rsidR="002C47AF">
        <w:rPr>
          <w:rFonts w:ascii="Times New Roman" w:hAnsi="Times New Roman" w:cs="Times New Roman"/>
          <w:sz w:val="28"/>
          <w:szCs w:val="28"/>
        </w:rPr>
        <w:t>) hoặc vào website Trường THCS Nam Từ Liêm:</w:t>
      </w:r>
      <w:r w:rsidR="00591004">
        <w:rPr>
          <w:rFonts w:ascii="Times New Roman" w:hAnsi="Times New Roman" w:cs="Times New Roman"/>
          <w:sz w:val="28"/>
          <w:szCs w:val="28"/>
        </w:rPr>
        <w:t xml:space="preserve"> thcsnamtuliem.hanoi</w:t>
      </w:r>
      <w:r w:rsidR="00352F2D">
        <w:rPr>
          <w:rFonts w:ascii="Times New Roman" w:hAnsi="Times New Roman" w:cs="Times New Roman"/>
          <w:sz w:val="28"/>
          <w:szCs w:val="28"/>
        </w:rPr>
        <w:t>.</w:t>
      </w:r>
      <w:r w:rsidR="00591004">
        <w:rPr>
          <w:rFonts w:ascii="Times New Roman" w:hAnsi="Times New Roman" w:cs="Times New Roman"/>
          <w:sz w:val="28"/>
          <w:szCs w:val="28"/>
        </w:rPr>
        <w:t>edu.vn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8"/>
        <w:gridCol w:w="4660"/>
      </w:tblGrid>
      <w:tr w:rsidR="001928E8" w:rsidRPr="00E0456B" w:rsidTr="004C3736">
        <w:tc>
          <w:tcPr>
            <w:tcW w:w="4628" w:type="dxa"/>
          </w:tcPr>
          <w:p w:rsidR="00C57C41" w:rsidRPr="007E7164" w:rsidRDefault="00C57C41" w:rsidP="00764253">
            <w:pPr>
              <w:spacing w:line="305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928E8" w:rsidRDefault="001928E8" w:rsidP="00764253">
            <w:pPr>
              <w:spacing w:line="305" w:lineRule="auto"/>
              <w:jc w:val="both"/>
              <w:rPr>
                <w:rFonts w:ascii="Times New Roman" w:hAnsi="Times New Roman" w:cs="Times New Roman"/>
                <w:i/>
                <w:sz w:val="25"/>
                <w:szCs w:val="27"/>
              </w:rPr>
            </w:pPr>
            <w:r w:rsidRPr="007E7164">
              <w:rPr>
                <w:rFonts w:ascii="Times New Roman" w:hAnsi="Times New Roman" w:cs="Times New Roman"/>
                <w:b/>
                <w:i/>
                <w:sz w:val="25"/>
                <w:szCs w:val="27"/>
                <w:lang w:val="vi-VN"/>
              </w:rPr>
              <w:t>Nơi</w:t>
            </w:r>
            <w:r w:rsidR="00862610" w:rsidRPr="007E7164">
              <w:rPr>
                <w:rFonts w:ascii="Times New Roman" w:hAnsi="Times New Roman" w:cs="Times New Roman"/>
                <w:b/>
                <w:i/>
                <w:sz w:val="25"/>
                <w:szCs w:val="27"/>
              </w:rPr>
              <w:t xml:space="preserve"> </w:t>
            </w:r>
            <w:r w:rsidRPr="007E7164">
              <w:rPr>
                <w:rFonts w:ascii="Times New Roman" w:hAnsi="Times New Roman" w:cs="Times New Roman"/>
                <w:b/>
                <w:i/>
                <w:sz w:val="25"/>
                <w:szCs w:val="27"/>
                <w:lang w:val="vi-VN"/>
              </w:rPr>
              <w:t>nhận</w:t>
            </w:r>
            <w:r w:rsidRPr="00394D61">
              <w:rPr>
                <w:rFonts w:ascii="Times New Roman" w:hAnsi="Times New Roman" w:cs="Times New Roman"/>
                <w:i/>
                <w:sz w:val="25"/>
                <w:szCs w:val="27"/>
                <w:lang w:val="vi-VN"/>
              </w:rPr>
              <w:t>:</w:t>
            </w:r>
          </w:p>
          <w:p w:rsidR="001928E8" w:rsidRPr="00BD6FD8" w:rsidRDefault="001928E8" w:rsidP="00764253">
            <w:pPr>
              <w:spacing w:line="305" w:lineRule="auto"/>
              <w:jc w:val="both"/>
              <w:rPr>
                <w:rFonts w:ascii="Times New Roman" w:hAnsi="Times New Roman" w:cs="Times New Roman"/>
                <w:sz w:val="25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7"/>
              </w:rPr>
              <w:t>-</w:t>
            </w:r>
            <w:r w:rsidR="00806FC5">
              <w:rPr>
                <w:rFonts w:ascii="Times New Roman" w:hAnsi="Times New Roman" w:cs="Times New Roman"/>
                <w:i/>
                <w:sz w:val="25"/>
                <w:szCs w:val="27"/>
              </w:rPr>
              <w:t xml:space="preserve"> </w:t>
            </w:r>
            <w:r w:rsidRPr="00BD6FD8">
              <w:rPr>
                <w:rFonts w:ascii="Times New Roman" w:hAnsi="Times New Roman" w:cs="Times New Roman"/>
                <w:sz w:val="25"/>
                <w:szCs w:val="27"/>
              </w:rPr>
              <w:t>UBND Quận</w:t>
            </w:r>
          </w:p>
          <w:p w:rsidR="001928E8" w:rsidRPr="00B11905" w:rsidRDefault="001928E8" w:rsidP="00764253">
            <w:pPr>
              <w:spacing w:line="305" w:lineRule="auto"/>
              <w:jc w:val="both"/>
              <w:rPr>
                <w:rFonts w:ascii="Times New Roman" w:hAnsi="Times New Roman" w:cs="Times New Roman"/>
                <w:sz w:val="25"/>
                <w:szCs w:val="27"/>
              </w:rPr>
            </w:pPr>
            <w:r>
              <w:rPr>
                <w:rFonts w:ascii="Times New Roman" w:hAnsi="Times New Roman" w:cs="Times New Roman"/>
                <w:sz w:val="25"/>
                <w:szCs w:val="27"/>
              </w:rPr>
              <w:t>- Phòng GD&amp;ĐT</w:t>
            </w:r>
          </w:p>
          <w:p w:rsidR="001928E8" w:rsidRPr="00E0456B" w:rsidRDefault="001928E8" w:rsidP="00764253">
            <w:pPr>
              <w:spacing w:line="305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E0456B">
              <w:rPr>
                <w:rFonts w:ascii="Times New Roman" w:hAnsi="Times New Roman" w:cs="Times New Roman"/>
                <w:sz w:val="25"/>
                <w:szCs w:val="27"/>
                <w:lang w:val="vi-VN"/>
              </w:rPr>
              <w:t>- Lưu VP.</w:t>
            </w:r>
          </w:p>
        </w:tc>
        <w:tc>
          <w:tcPr>
            <w:tcW w:w="4660" w:type="dxa"/>
          </w:tcPr>
          <w:p w:rsidR="00C57C41" w:rsidRPr="007E7164" w:rsidRDefault="00C57C41" w:rsidP="00764253">
            <w:pPr>
              <w:spacing w:line="30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928E8" w:rsidRPr="00E0456B" w:rsidRDefault="001928E8" w:rsidP="00764253">
            <w:pPr>
              <w:spacing w:line="30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0456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HIỆU TRƯỞNG</w:t>
            </w:r>
          </w:p>
          <w:p w:rsidR="001928E8" w:rsidRPr="002208BE" w:rsidRDefault="002208BE" w:rsidP="00764253">
            <w:pPr>
              <w:spacing w:line="305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8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(Đã ký)</w:t>
            </w:r>
          </w:p>
          <w:p w:rsidR="00122799" w:rsidRPr="003C5A5B" w:rsidRDefault="00122799" w:rsidP="00764253">
            <w:pPr>
              <w:spacing w:line="305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E8" w:rsidRPr="00E0456B" w:rsidRDefault="001928E8" w:rsidP="00764253">
            <w:pPr>
              <w:spacing w:line="305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E0456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Hoàng Thị Yến</w:t>
            </w:r>
          </w:p>
        </w:tc>
      </w:tr>
      <w:tr w:rsidR="002208BE" w:rsidRPr="00E0456B" w:rsidTr="004C3736">
        <w:tc>
          <w:tcPr>
            <w:tcW w:w="4628" w:type="dxa"/>
          </w:tcPr>
          <w:p w:rsidR="002208BE" w:rsidRPr="007E7164" w:rsidRDefault="002208BE" w:rsidP="00764253">
            <w:pPr>
              <w:spacing w:line="305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60" w:type="dxa"/>
          </w:tcPr>
          <w:p w:rsidR="002208BE" w:rsidRPr="007E7164" w:rsidRDefault="002208BE" w:rsidP="00764253">
            <w:pPr>
              <w:spacing w:line="30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12087" w:rsidRPr="00A12087" w:rsidRDefault="00A12087" w:rsidP="00A12087">
      <w:pPr>
        <w:spacing w:after="0" w:line="305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1C00" w:rsidRPr="0077347A" w:rsidRDefault="0077347A" w:rsidP="00A12087">
      <w:pPr>
        <w:spacing w:after="0" w:line="30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7A">
        <w:rPr>
          <w:rFonts w:ascii="Times New Roman" w:hAnsi="Times New Roman" w:cs="Times New Roman"/>
          <w:b/>
          <w:sz w:val="28"/>
          <w:szCs w:val="28"/>
        </w:rPr>
        <w:t>PHÒNG GD&amp;ĐT QUẬN</w:t>
      </w:r>
      <w:r w:rsidR="00862610">
        <w:rPr>
          <w:rFonts w:ascii="Times New Roman" w:hAnsi="Times New Roman" w:cs="Times New Roman"/>
          <w:b/>
          <w:sz w:val="28"/>
          <w:szCs w:val="28"/>
        </w:rPr>
        <w:t xml:space="preserve"> NAM TỪ LIÊM</w:t>
      </w:r>
    </w:p>
    <w:p w:rsidR="002208BE" w:rsidRPr="002208BE" w:rsidRDefault="002208BE" w:rsidP="002208BE">
      <w:pPr>
        <w:spacing w:line="305" w:lineRule="auto"/>
        <w:rPr>
          <w:rFonts w:ascii="Times New Roman" w:hAnsi="Times New Roman" w:cs="Times New Roman"/>
          <w:i/>
          <w:sz w:val="28"/>
          <w:szCs w:val="28"/>
        </w:rPr>
      </w:pPr>
      <w:r w:rsidRPr="002208BE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208BE">
        <w:rPr>
          <w:rFonts w:ascii="Times New Roman" w:hAnsi="Times New Roman" w:cs="Times New Roman"/>
          <w:i/>
          <w:sz w:val="28"/>
          <w:szCs w:val="28"/>
        </w:rPr>
        <w:t xml:space="preserve">  (Đã ký)</w:t>
      </w:r>
    </w:p>
    <w:p w:rsidR="00AA594B" w:rsidRPr="00BB67E1" w:rsidRDefault="00AA594B" w:rsidP="00EF4A14">
      <w:pPr>
        <w:spacing w:after="0" w:line="305" w:lineRule="auto"/>
        <w:rPr>
          <w:rFonts w:ascii="Times New Roman" w:hAnsi="Times New Roman" w:cs="Times New Roman"/>
          <w:b/>
          <w:sz w:val="28"/>
          <w:szCs w:val="28"/>
        </w:rPr>
      </w:pPr>
    </w:p>
    <w:p w:rsidR="00A12087" w:rsidRDefault="00A12087" w:rsidP="00EF4A14">
      <w:pPr>
        <w:spacing w:after="0" w:line="305" w:lineRule="auto"/>
        <w:rPr>
          <w:rFonts w:ascii="Times New Roman" w:hAnsi="Times New Roman" w:cs="Times New Roman"/>
          <w:sz w:val="28"/>
          <w:szCs w:val="28"/>
        </w:rPr>
      </w:pPr>
    </w:p>
    <w:p w:rsidR="0077347A" w:rsidRDefault="0077347A" w:rsidP="00A12087">
      <w:pPr>
        <w:spacing w:after="0" w:line="30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7A">
        <w:rPr>
          <w:rFonts w:ascii="Times New Roman" w:hAnsi="Times New Roman" w:cs="Times New Roman"/>
          <w:b/>
          <w:sz w:val="28"/>
          <w:szCs w:val="28"/>
        </w:rPr>
        <w:t>UBND QUẬN</w:t>
      </w:r>
      <w:r w:rsidR="00862610">
        <w:rPr>
          <w:rFonts w:ascii="Times New Roman" w:hAnsi="Times New Roman" w:cs="Times New Roman"/>
          <w:b/>
          <w:sz w:val="28"/>
          <w:szCs w:val="28"/>
        </w:rPr>
        <w:t xml:space="preserve"> NAM TỪ LIÊM</w:t>
      </w:r>
    </w:p>
    <w:p w:rsidR="002208BE" w:rsidRPr="002208BE" w:rsidRDefault="002208BE" w:rsidP="002208BE">
      <w:pPr>
        <w:spacing w:line="305" w:lineRule="auto"/>
        <w:rPr>
          <w:rFonts w:ascii="Times New Roman" w:hAnsi="Times New Roman" w:cs="Times New Roman"/>
          <w:i/>
          <w:sz w:val="28"/>
          <w:szCs w:val="28"/>
        </w:rPr>
      </w:pPr>
      <w:r w:rsidRPr="002208BE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208BE">
        <w:rPr>
          <w:rFonts w:ascii="Times New Roman" w:hAnsi="Times New Roman" w:cs="Times New Roman"/>
          <w:i/>
          <w:sz w:val="28"/>
          <w:szCs w:val="28"/>
        </w:rPr>
        <w:t xml:space="preserve">  (Đã ký)</w:t>
      </w:r>
    </w:p>
    <w:p w:rsidR="002208BE" w:rsidRPr="0077347A" w:rsidRDefault="002208BE" w:rsidP="00A12087">
      <w:pPr>
        <w:spacing w:after="0" w:line="30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08BE" w:rsidRPr="0077347A" w:rsidSect="00AC3F61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F4" w:rsidRDefault="007461F4" w:rsidP="00E32859">
      <w:pPr>
        <w:spacing w:after="0" w:line="240" w:lineRule="auto"/>
      </w:pPr>
      <w:r>
        <w:separator/>
      </w:r>
    </w:p>
  </w:endnote>
  <w:endnote w:type="continuationSeparator" w:id="1">
    <w:p w:rsidR="007461F4" w:rsidRDefault="007461F4" w:rsidP="00E3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8452"/>
      <w:docPartObj>
        <w:docPartGallery w:val="Page Numbers (Bottom of Page)"/>
        <w:docPartUnique/>
      </w:docPartObj>
    </w:sdtPr>
    <w:sdtContent>
      <w:p w:rsidR="00944F5D" w:rsidRDefault="00F37A86">
        <w:pPr>
          <w:pStyle w:val="Footer"/>
          <w:jc w:val="center"/>
        </w:pPr>
        <w:fldSimple w:instr=" PAGE   \* MERGEFORMAT ">
          <w:r w:rsidR="002208BE">
            <w:rPr>
              <w:noProof/>
            </w:rPr>
            <w:t>4</w:t>
          </w:r>
        </w:fldSimple>
      </w:p>
    </w:sdtContent>
  </w:sdt>
  <w:p w:rsidR="00944F5D" w:rsidRDefault="00944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F4" w:rsidRDefault="007461F4" w:rsidP="00E32859">
      <w:pPr>
        <w:spacing w:after="0" w:line="240" w:lineRule="auto"/>
      </w:pPr>
      <w:r>
        <w:separator/>
      </w:r>
    </w:p>
  </w:footnote>
  <w:footnote w:type="continuationSeparator" w:id="1">
    <w:p w:rsidR="007461F4" w:rsidRDefault="007461F4" w:rsidP="00E32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488"/>
    <w:multiLevelType w:val="hybridMultilevel"/>
    <w:tmpl w:val="350A20F6"/>
    <w:lvl w:ilvl="0" w:tplc="48AA3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96EC7"/>
    <w:multiLevelType w:val="hybridMultilevel"/>
    <w:tmpl w:val="BBFEB6BC"/>
    <w:lvl w:ilvl="0" w:tplc="D0DADE6E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B65747"/>
    <w:multiLevelType w:val="hybridMultilevel"/>
    <w:tmpl w:val="4122492A"/>
    <w:lvl w:ilvl="0" w:tplc="216EB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01ED1"/>
    <w:multiLevelType w:val="hybridMultilevel"/>
    <w:tmpl w:val="EE8C0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22983"/>
    <w:multiLevelType w:val="hybridMultilevel"/>
    <w:tmpl w:val="211818A4"/>
    <w:lvl w:ilvl="0" w:tplc="E5A0B12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42EC5"/>
    <w:multiLevelType w:val="hybridMultilevel"/>
    <w:tmpl w:val="297CFBD4"/>
    <w:lvl w:ilvl="0" w:tplc="4CF4B1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A006C1"/>
    <w:multiLevelType w:val="hybridMultilevel"/>
    <w:tmpl w:val="A0E034F6"/>
    <w:lvl w:ilvl="0" w:tplc="90A8E5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8E8"/>
    <w:rsid w:val="00030AF1"/>
    <w:rsid w:val="000353E3"/>
    <w:rsid w:val="00035BC2"/>
    <w:rsid w:val="000A2EB4"/>
    <w:rsid w:val="000B2827"/>
    <w:rsid w:val="000D2B45"/>
    <w:rsid w:val="000F5CD3"/>
    <w:rsid w:val="000F7BB7"/>
    <w:rsid w:val="00115984"/>
    <w:rsid w:val="00122799"/>
    <w:rsid w:val="00124467"/>
    <w:rsid w:val="00126E21"/>
    <w:rsid w:val="001739B3"/>
    <w:rsid w:val="00180C92"/>
    <w:rsid w:val="00185D94"/>
    <w:rsid w:val="00186217"/>
    <w:rsid w:val="001928E8"/>
    <w:rsid w:val="001935EF"/>
    <w:rsid w:val="00194A14"/>
    <w:rsid w:val="00201516"/>
    <w:rsid w:val="002208BE"/>
    <w:rsid w:val="00226B95"/>
    <w:rsid w:val="00231236"/>
    <w:rsid w:val="0024162D"/>
    <w:rsid w:val="00246192"/>
    <w:rsid w:val="00253174"/>
    <w:rsid w:val="00255439"/>
    <w:rsid w:val="0025561F"/>
    <w:rsid w:val="0025661B"/>
    <w:rsid w:val="0027370A"/>
    <w:rsid w:val="00280CAC"/>
    <w:rsid w:val="0028441A"/>
    <w:rsid w:val="0029251C"/>
    <w:rsid w:val="002963B0"/>
    <w:rsid w:val="00297F6A"/>
    <w:rsid w:val="002B1C00"/>
    <w:rsid w:val="002C47AF"/>
    <w:rsid w:val="002D54CB"/>
    <w:rsid w:val="002E715A"/>
    <w:rsid w:val="0032295E"/>
    <w:rsid w:val="00327593"/>
    <w:rsid w:val="00330607"/>
    <w:rsid w:val="00333A92"/>
    <w:rsid w:val="00343F3A"/>
    <w:rsid w:val="00347C54"/>
    <w:rsid w:val="00352F2D"/>
    <w:rsid w:val="00355907"/>
    <w:rsid w:val="0039466B"/>
    <w:rsid w:val="003B01A4"/>
    <w:rsid w:val="003F61A1"/>
    <w:rsid w:val="00403AA2"/>
    <w:rsid w:val="00425A6F"/>
    <w:rsid w:val="00435B6A"/>
    <w:rsid w:val="00451169"/>
    <w:rsid w:val="004624C8"/>
    <w:rsid w:val="00475000"/>
    <w:rsid w:val="004A6B94"/>
    <w:rsid w:val="004C3736"/>
    <w:rsid w:val="004C667F"/>
    <w:rsid w:val="004E449F"/>
    <w:rsid w:val="004F291B"/>
    <w:rsid w:val="0050137C"/>
    <w:rsid w:val="005042B0"/>
    <w:rsid w:val="005230DC"/>
    <w:rsid w:val="005618C4"/>
    <w:rsid w:val="00581835"/>
    <w:rsid w:val="00591004"/>
    <w:rsid w:val="005A29AD"/>
    <w:rsid w:val="005C23D8"/>
    <w:rsid w:val="00605E05"/>
    <w:rsid w:val="0061788C"/>
    <w:rsid w:val="00620882"/>
    <w:rsid w:val="006258A3"/>
    <w:rsid w:val="0063677F"/>
    <w:rsid w:val="0067490C"/>
    <w:rsid w:val="0069677C"/>
    <w:rsid w:val="006A3537"/>
    <w:rsid w:val="006F1659"/>
    <w:rsid w:val="006F56B1"/>
    <w:rsid w:val="006F6227"/>
    <w:rsid w:val="00701013"/>
    <w:rsid w:val="007461F4"/>
    <w:rsid w:val="00764253"/>
    <w:rsid w:val="007659CD"/>
    <w:rsid w:val="00771D73"/>
    <w:rsid w:val="0077347A"/>
    <w:rsid w:val="007955FD"/>
    <w:rsid w:val="007A12B7"/>
    <w:rsid w:val="007C5E6C"/>
    <w:rsid w:val="007C6066"/>
    <w:rsid w:val="007E7164"/>
    <w:rsid w:val="007F099D"/>
    <w:rsid w:val="00806FC5"/>
    <w:rsid w:val="00815587"/>
    <w:rsid w:val="00815941"/>
    <w:rsid w:val="00862610"/>
    <w:rsid w:val="00887BCB"/>
    <w:rsid w:val="00894539"/>
    <w:rsid w:val="008D2BF8"/>
    <w:rsid w:val="00921F0D"/>
    <w:rsid w:val="00925AE6"/>
    <w:rsid w:val="0093285B"/>
    <w:rsid w:val="00944F5D"/>
    <w:rsid w:val="00996BDA"/>
    <w:rsid w:val="009B669C"/>
    <w:rsid w:val="009D1B7E"/>
    <w:rsid w:val="00A12087"/>
    <w:rsid w:val="00A23821"/>
    <w:rsid w:val="00A50D60"/>
    <w:rsid w:val="00A72A34"/>
    <w:rsid w:val="00AA3D3E"/>
    <w:rsid w:val="00AA594B"/>
    <w:rsid w:val="00AC3F61"/>
    <w:rsid w:val="00AF66CD"/>
    <w:rsid w:val="00B2724E"/>
    <w:rsid w:val="00B30090"/>
    <w:rsid w:val="00B3242C"/>
    <w:rsid w:val="00B6478E"/>
    <w:rsid w:val="00B73215"/>
    <w:rsid w:val="00B77E37"/>
    <w:rsid w:val="00BA7122"/>
    <w:rsid w:val="00BA7867"/>
    <w:rsid w:val="00BB67E1"/>
    <w:rsid w:val="00C104F4"/>
    <w:rsid w:val="00C12CB5"/>
    <w:rsid w:val="00C14240"/>
    <w:rsid w:val="00C14ECF"/>
    <w:rsid w:val="00C20D8C"/>
    <w:rsid w:val="00C33D6D"/>
    <w:rsid w:val="00C428D9"/>
    <w:rsid w:val="00C44493"/>
    <w:rsid w:val="00C52D6D"/>
    <w:rsid w:val="00C57C41"/>
    <w:rsid w:val="00C70CC0"/>
    <w:rsid w:val="00CA1972"/>
    <w:rsid w:val="00CA605E"/>
    <w:rsid w:val="00CD21A5"/>
    <w:rsid w:val="00CE7D66"/>
    <w:rsid w:val="00D158C2"/>
    <w:rsid w:val="00D26C5D"/>
    <w:rsid w:val="00D328F2"/>
    <w:rsid w:val="00D41110"/>
    <w:rsid w:val="00D65469"/>
    <w:rsid w:val="00D86A55"/>
    <w:rsid w:val="00DA1C0B"/>
    <w:rsid w:val="00DB6A6A"/>
    <w:rsid w:val="00DB77AE"/>
    <w:rsid w:val="00DC576F"/>
    <w:rsid w:val="00DD1846"/>
    <w:rsid w:val="00DD2D8E"/>
    <w:rsid w:val="00DE16FE"/>
    <w:rsid w:val="00E0398E"/>
    <w:rsid w:val="00E04412"/>
    <w:rsid w:val="00E10C99"/>
    <w:rsid w:val="00E142FA"/>
    <w:rsid w:val="00E32859"/>
    <w:rsid w:val="00E53ED0"/>
    <w:rsid w:val="00E677A5"/>
    <w:rsid w:val="00E76107"/>
    <w:rsid w:val="00E86000"/>
    <w:rsid w:val="00E9713A"/>
    <w:rsid w:val="00EA5C48"/>
    <w:rsid w:val="00EB1EA8"/>
    <w:rsid w:val="00EE4153"/>
    <w:rsid w:val="00EE78B5"/>
    <w:rsid w:val="00EF4A14"/>
    <w:rsid w:val="00F37A86"/>
    <w:rsid w:val="00F53DF3"/>
    <w:rsid w:val="00F61991"/>
    <w:rsid w:val="00F737EE"/>
    <w:rsid w:val="00FB716D"/>
    <w:rsid w:val="00FC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859"/>
  </w:style>
  <w:style w:type="paragraph" w:styleId="Footer">
    <w:name w:val="footer"/>
    <w:basedOn w:val="Normal"/>
    <w:link w:val="FooterChar"/>
    <w:uiPriority w:val="99"/>
    <w:unhideWhenUsed/>
    <w:rsid w:val="00E3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114</cp:revision>
  <cp:lastPrinted>2019-05-15T05:07:00Z</cp:lastPrinted>
  <dcterms:created xsi:type="dcterms:W3CDTF">2018-05-16T10:52:00Z</dcterms:created>
  <dcterms:modified xsi:type="dcterms:W3CDTF">2019-05-18T03:03:00Z</dcterms:modified>
</cp:coreProperties>
</file>